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1674C" w14:textId="77777777" w:rsidR="002226DB" w:rsidRDefault="002226DB" w:rsidP="002226DB">
      <w:pPr>
        <w:pStyle w:val="PlainText"/>
        <w:jc w:val="center"/>
        <w:rPr>
          <w:rFonts w:ascii="Times New Roman" w:eastAsia="MS Mincho" w:hAnsi="Times New Roman" w:cs="Times New Roman"/>
          <w:b/>
          <w:bCs/>
          <w:sz w:val="24"/>
          <w:u w:val="single"/>
        </w:rPr>
      </w:pPr>
      <w:bookmarkStart w:id="0" w:name="_GoBack"/>
      <w:bookmarkEnd w:id="0"/>
      <w:r>
        <w:rPr>
          <w:rFonts w:ascii="Times New Roman" w:eastAsia="MS Mincho" w:hAnsi="Times New Roman" w:cs="Times New Roman"/>
          <w:b/>
          <w:bCs/>
          <w:sz w:val="24"/>
          <w:u w:val="single"/>
        </w:rPr>
        <w:t>DISTRICT THREE, ONA</w:t>
      </w:r>
    </w:p>
    <w:p w14:paraId="6254BA0E" w14:textId="77777777" w:rsidR="002226DB" w:rsidRDefault="002226DB" w:rsidP="002226DB">
      <w:pPr>
        <w:pStyle w:val="PlainText"/>
        <w:jc w:val="center"/>
        <w:rPr>
          <w:rFonts w:ascii="Times New Roman" w:eastAsia="MS Mincho" w:hAnsi="Times New Roman" w:cs="Times New Roman"/>
          <w:b/>
          <w:bCs/>
          <w:sz w:val="24"/>
          <w:u w:val="single"/>
        </w:rPr>
      </w:pPr>
    </w:p>
    <w:p w14:paraId="6772970E" w14:textId="77777777" w:rsidR="002226DB" w:rsidRDefault="002226DB" w:rsidP="002226DB">
      <w:pPr>
        <w:pStyle w:val="PlainText"/>
        <w:jc w:val="center"/>
        <w:rPr>
          <w:rFonts w:ascii="Times New Roman" w:eastAsia="MS Mincho" w:hAnsi="Times New Roman" w:cs="Times New Roman"/>
          <w:b/>
          <w:bCs/>
          <w:sz w:val="24"/>
          <w:u w:val="single"/>
        </w:rPr>
      </w:pPr>
      <w:r>
        <w:rPr>
          <w:rFonts w:ascii="Times New Roman" w:eastAsia="MS Mincho" w:hAnsi="Times New Roman" w:cs="Times New Roman"/>
          <w:b/>
          <w:bCs/>
          <w:sz w:val="24"/>
          <w:u w:val="single"/>
        </w:rPr>
        <w:t>SCHOLARSHIP FUND</w:t>
      </w:r>
    </w:p>
    <w:p w14:paraId="3219EA79" w14:textId="77777777" w:rsidR="002226DB" w:rsidRDefault="002226DB" w:rsidP="002226DB">
      <w:pPr>
        <w:pStyle w:val="PlainText"/>
        <w:jc w:val="center"/>
        <w:rPr>
          <w:rFonts w:ascii="Times New Roman" w:eastAsia="MS Mincho" w:hAnsi="Times New Roman" w:cs="Times New Roman"/>
          <w:sz w:val="24"/>
        </w:rPr>
      </w:pPr>
    </w:p>
    <w:p w14:paraId="2744FD80" w14:textId="77777777" w:rsidR="002226DB" w:rsidRPr="00F71C6B" w:rsidRDefault="00F71C6B" w:rsidP="002226DB">
      <w:pPr>
        <w:pStyle w:val="PlainText"/>
        <w:rPr>
          <w:rFonts w:ascii="Times New Roman" w:eastAsia="MS Mincho" w:hAnsi="Times New Roman" w:cs="Times New Roman"/>
          <w:b/>
          <w:sz w:val="24"/>
        </w:rPr>
      </w:pPr>
      <w:r>
        <w:rPr>
          <w:rFonts w:ascii="Times New Roman" w:eastAsia="MS Mincho" w:hAnsi="Times New Roman" w:cs="Times New Roman"/>
          <w:b/>
          <w:sz w:val="24"/>
        </w:rPr>
        <w:tab/>
      </w:r>
      <w:r>
        <w:rPr>
          <w:rFonts w:ascii="Times New Roman" w:eastAsia="MS Mincho" w:hAnsi="Times New Roman" w:cs="Times New Roman"/>
          <w:b/>
          <w:sz w:val="24"/>
        </w:rPr>
        <w:tab/>
      </w:r>
      <w:r>
        <w:rPr>
          <w:rFonts w:ascii="Times New Roman" w:eastAsia="MS Mincho" w:hAnsi="Times New Roman" w:cs="Times New Roman"/>
          <w:b/>
          <w:sz w:val="24"/>
        </w:rPr>
        <w:tab/>
      </w:r>
      <w:r>
        <w:rPr>
          <w:rFonts w:ascii="Times New Roman" w:eastAsia="MS Mincho" w:hAnsi="Times New Roman" w:cs="Times New Roman"/>
          <w:b/>
          <w:sz w:val="24"/>
        </w:rPr>
        <w:tab/>
      </w:r>
      <w:r>
        <w:rPr>
          <w:rFonts w:ascii="Times New Roman" w:eastAsia="MS Mincho" w:hAnsi="Times New Roman" w:cs="Times New Roman"/>
          <w:b/>
          <w:sz w:val="24"/>
        </w:rPr>
        <w:tab/>
        <w:t xml:space="preserve">      </w:t>
      </w:r>
      <w:r w:rsidR="002226DB" w:rsidRPr="00F71C6B">
        <w:rPr>
          <w:rFonts w:ascii="Times New Roman" w:eastAsia="MS Mincho" w:hAnsi="Times New Roman" w:cs="Times New Roman"/>
          <w:b/>
          <w:sz w:val="24"/>
        </w:rPr>
        <w:t>Nurses Make a Difference</w:t>
      </w:r>
      <w:r>
        <w:rPr>
          <w:rFonts w:ascii="Times New Roman" w:eastAsia="MS Mincho" w:hAnsi="Times New Roman" w:cs="Times New Roman"/>
          <w:b/>
          <w:sz w:val="24"/>
        </w:rPr>
        <w:t xml:space="preserve"> Award</w:t>
      </w:r>
    </w:p>
    <w:p w14:paraId="1CBDCD4D" w14:textId="77777777" w:rsidR="002226DB" w:rsidRPr="00F71C6B" w:rsidRDefault="002226DB" w:rsidP="002226DB">
      <w:pPr>
        <w:pStyle w:val="PlainText"/>
        <w:rPr>
          <w:rFonts w:ascii="Times New Roman" w:eastAsia="MS Mincho" w:hAnsi="Times New Roman" w:cs="Times New Roman"/>
          <w:b/>
          <w:sz w:val="24"/>
        </w:rPr>
      </w:pPr>
    </w:p>
    <w:p w14:paraId="3879C67C" w14:textId="77777777" w:rsidR="002226DB" w:rsidRPr="00F71C6B" w:rsidRDefault="002226DB" w:rsidP="002226DB">
      <w:pPr>
        <w:pStyle w:val="PlainText"/>
        <w:rPr>
          <w:rFonts w:ascii="Times New Roman" w:eastAsia="MS Mincho" w:hAnsi="Times New Roman" w:cs="Times New Roman"/>
          <w:b/>
          <w:sz w:val="24"/>
        </w:rPr>
      </w:pPr>
    </w:p>
    <w:p w14:paraId="32C04FC6"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District Three, ONA believes nurses make a difference.  In an effort to support our belief and concern for nursing in the twenty first century, District Three has established a scholarship fund to assist nurses in their educational pursuits.  Education is the foundation of nursing’s professional growth and it is our hope these scholarships will enable another nurse to make a difference.</w:t>
      </w:r>
    </w:p>
    <w:p w14:paraId="16C138C6" w14:textId="77777777" w:rsidR="002226DB" w:rsidRDefault="002226DB" w:rsidP="002226DB">
      <w:pPr>
        <w:pStyle w:val="PlainText"/>
        <w:rPr>
          <w:rFonts w:ascii="Times New Roman" w:eastAsia="MS Mincho" w:hAnsi="Times New Roman" w:cs="Times New Roman"/>
          <w:sz w:val="24"/>
        </w:rPr>
      </w:pPr>
    </w:p>
    <w:p w14:paraId="0DABAF3E"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Three scholarships may be awarded.</w:t>
      </w:r>
    </w:p>
    <w:p w14:paraId="0E6E908E" w14:textId="77777777" w:rsidR="002226DB" w:rsidRDefault="002226DB" w:rsidP="002226DB">
      <w:pPr>
        <w:pStyle w:val="PlainText"/>
        <w:rPr>
          <w:rFonts w:ascii="Times New Roman" w:eastAsia="MS Mincho" w:hAnsi="Times New Roman" w:cs="Times New Roman"/>
          <w:sz w:val="24"/>
        </w:rPr>
      </w:pPr>
    </w:p>
    <w:p w14:paraId="42AC3F73" w14:textId="77777777" w:rsidR="002226DB" w:rsidRDefault="002226DB" w:rsidP="002226DB">
      <w:pPr>
        <w:pStyle w:val="PlainText"/>
        <w:ind w:left="1080" w:hanging="360"/>
        <w:rPr>
          <w:rFonts w:ascii="Times New Roman" w:eastAsia="MS Mincho" w:hAnsi="Times New Roman" w:cs="Times New Roman"/>
          <w:sz w:val="24"/>
        </w:rPr>
      </w:pPr>
      <w:r>
        <w:rPr>
          <w:rFonts w:ascii="Times New Roman" w:eastAsia="MS Mincho" w:hAnsi="Times New Roman" w:cs="Times New Roman"/>
          <w:sz w:val="24"/>
        </w:rPr>
        <w:t>1.   One or two $500.00 scholarships may be awarded to registered nurses, members of District Three, enrolled in a B.S.N. completion program.</w:t>
      </w:r>
    </w:p>
    <w:p w14:paraId="650AEA87" w14:textId="77777777" w:rsidR="002226DB" w:rsidRDefault="002226DB" w:rsidP="002226DB">
      <w:pPr>
        <w:pStyle w:val="PlainText"/>
        <w:rPr>
          <w:rFonts w:ascii="Times New Roman" w:eastAsia="MS Mincho" w:hAnsi="Times New Roman" w:cs="Times New Roman"/>
          <w:sz w:val="24"/>
        </w:rPr>
      </w:pPr>
    </w:p>
    <w:p w14:paraId="6ED42F62" w14:textId="77777777" w:rsidR="002226DB" w:rsidRDefault="002226DB" w:rsidP="002226DB">
      <w:pPr>
        <w:pStyle w:val="PlainText"/>
        <w:ind w:left="1020"/>
        <w:rPr>
          <w:rFonts w:ascii="Times New Roman" w:eastAsia="MS Mincho" w:hAnsi="Times New Roman" w:cs="Times New Roman"/>
          <w:sz w:val="24"/>
        </w:rPr>
      </w:pPr>
      <w:r>
        <w:rPr>
          <w:rFonts w:ascii="Times New Roman" w:eastAsia="MS Mincho" w:hAnsi="Times New Roman" w:cs="Times New Roman"/>
          <w:sz w:val="24"/>
        </w:rPr>
        <w:t>The B.S.N. completion Nursing Scholarships are awarded based on financial need and a GPA of 2.5.  Any District Three, ONA member who is enrolled in an approved B.S.N. completion program may apply.  The Nursing Program must be accredited (NLN, AACN, etc)</w:t>
      </w:r>
    </w:p>
    <w:p w14:paraId="5D2AA37B" w14:textId="77777777" w:rsidR="002226DB" w:rsidRDefault="002226DB" w:rsidP="002226DB">
      <w:pPr>
        <w:pStyle w:val="PlainText"/>
        <w:rPr>
          <w:rFonts w:ascii="Times New Roman" w:eastAsia="MS Mincho" w:hAnsi="Times New Roman" w:cs="Times New Roman"/>
          <w:sz w:val="24"/>
        </w:rPr>
      </w:pPr>
    </w:p>
    <w:p w14:paraId="47CEA0A4" w14:textId="77777777" w:rsidR="002226DB" w:rsidRDefault="002226DB" w:rsidP="002226DB">
      <w:pPr>
        <w:pStyle w:val="PlainText"/>
        <w:ind w:left="1020" w:hanging="300"/>
        <w:rPr>
          <w:rFonts w:ascii="Times New Roman" w:eastAsia="MS Mincho" w:hAnsi="Times New Roman" w:cs="Times New Roman"/>
          <w:sz w:val="24"/>
        </w:rPr>
      </w:pPr>
      <w:r>
        <w:rPr>
          <w:rFonts w:ascii="Times New Roman" w:eastAsia="MS Mincho" w:hAnsi="Times New Roman" w:cs="Times New Roman"/>
          <w:sz w:val="24"/>
        </w:rPr>
        <w:t>2.  A $500.00 scholarship may be awarded to a student enrolled in a generic BSN program based on financial need and a GPA of 2.5.  The student must be enrolled in an approved Baccalaureate in Nursing Program which must be approved.</w:t>
      </w:r>
    </w:p>
    <w:p w14:paraId="5CF59030" w14:textId="77777777" w:rsidR="002226DB" w:rsidRDefault="002226DB" w:rsidP="002226DB">
      <w:pPr>
        <w:pStyle w:val="PlainText"/>
        <w:rPr>
          <w:rFonts w:ascii="Times New Roman" w:eastAsia="MS Mincho" w:hAnsi="Times New Roman" w:cs="Times New Roman"/>
          <w:sz w:val="24"/>
        </w:rPr>
      </w:pPr>
    </w:p>
    <w:p w14:paraId="53A96EC2" w14:textId="77777777" w:rsidR="002226DB" w:rsidRDefault="002226DB" w:rsidP="002226DB">
      <w:pPr>
        <w:pStyle w:val="PlainText"/>
        <w:ind w:left="1020" w:hanging="300"/>
        <w:rPr>
          <w:rFonts w:ascii="Times New Roman" w:eastAsia="MS Mincho" w:hAnsi="Times New Roman" w:cs="Times New Roman"/>
          <w:sz w:val="24"/>
        </w:rPr>
      </w:pPr>
      <w:r>
        <w:rPr>
          <w:rFonts w:ascii="Times New Roman" w:eastAsia="MS Mincho" w:hAnsi="Times New Roman" w:cs="Times New Roman"/>
          <w:sz w:val="24"/>
        </w:rPr>
        <w:t xml:space="preserve">3.  One $500.00 scholarship may be awarded to </w:t>
      </w:r>
      <w:r>
        <w:rPr>
          <w:rFonts w:ascii="Times New Roman" w:eastAsia="MS Mincho" w:hAnsi="Times New Roman" w:cs="Times New Roman"/>
          <w:b/>
          <w:bCs/>
          <w:sz w:val="24"/>
        </w:rPr>
        <w:t>a District Three member</w:t>
      </w:r>
      <w:r>
        <w:rPr>
          <w:rFonts w:ascii="Times New Roman" w:eastAsia="MS Mincho" w:hAnsi="Times New Roman" w:cs="Times New Roman"/>
          <w:sz w:val="24"/>
        </w:rPr>
        <w:t xml:space="preserve"> based on financial need and a GPA of 2.5 who is enrolled in an approved Masters in Nursing Program.  The Nursing Program must be NLN, AACN, etc. accredited.</w:t>
      </w:r>
    </w:p>
    <w:p w14:paraId="260AE2D8"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14:paraId="0AAD2E32" w14:textId="77777777" w:rsidR="002226DB" w:rsidRDefault="002226DB" w:rsidP="002226DB">
      <w:pPr>
        <w:pStyle w:val="PlainText"/>
        <w:ind w:left="1020" w:hanging="300"/>
        <w:rPr>
          <w:rFonts w:ascii="Times New Roman" w:eastAsia="MS Mincho" w:hAnsi="Times New Roman" w:cs="Times New Roman"/>
          <w:sz w:val="24"/>
        </w:rPr>
      </w:pPr>
      <w:r>
        <w:rPr>
          <w:rFonts w:ascii="Times New Roman" w:eastAsia="MS Mincho" w:hAnsi="Times New Roman" w:cs="Times New Roman"/>
          <w:sz w:val="24"/>
        </w:rPr>
        <w:t>4.  An application form with two reference forms may</w:t>
      </w:r>
      <w:r w:rsidR="005012A6">
        <w:rPr>
          <w:rFonts w:ascii="Times New Roman" w:eastAsia="MS Mincho" w:hAnsi="Times New Roman" w:cs="Times New Roman"/>
          <w:sz w:val="24"/>
        </w:rPr>
        <w:t xml:space="preserve"> be obtained after March 1, 2022</w:t>
      </w:r>
      <w:r>
        <w:rPr>
          <w:rFonts w:ascii="Times New Roman" w:eastAsia="MS Mincho" w:hAnsi="Times New Roman" w:cs="Times New Roman"/>
          <w:sz w:val="24"/>
        </w:rPr>
        <w:t>, and must be submitted no later tha</w:t>
      </w:r>
      <w:r w:rsidR="005012A6">
        <w:rPr>
          <w:rFonts w:ascii="Times New Roman" w:eastAsia="MS Mincho" w:hAnsi="Times New Roman" w:cs="Times New Roman"/>
          <w:sz w:val="24"/>
        </w:rPr>
        <w:t>n June 30, 2022</w:t>
      </w:r>
      <w:r>
        <w:rPr>
          <w:rFonts w:ascii="Times New Roman" w:eastAsia="MS Mincho" w:hAnsi="Times New Roman" w:cs="Times New Roman"/>
          <w:sz w:val="24"/>
        </w:rPr>
        <w:t xml:space="preserve">, to: </w:t>
      </w:r>
      <w:r>
        <w:rPr>
          <w:rFonts w:ascii="Times New Roman" w:eastAsia="MS Mincho" w:hAnsi="Times New Roman" w:cs="Times New Roman"/>
          <w:sz w:val="24"/>
        </w:rPr>
        <w:tab/>
      </w:r>
      <w:r>
        <w:rPr>
          <w:rFonts w:ascii="Times New Roman" w:eastAsia="MS Mincho" w:hAnsi="Times New Roman" w:cs="Times New Roman"/>
          <w:sz w:val="24"/>
        </w:rPr>
        <w:tab/>
        <w:t xml:space="preserve">   District Three, ONA</w:t>
      </w:r>
    </w:p>
    <w:p w14:paraId="30D1F0B5"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Williamsburg West</w:t>
      </w:r>
    </w:p>
    <w:p w14:paraId="010C209B"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5669 Mahoning Ave., Suite C</w:t>
      </w:r>
    </w:p>
    <w:p w14:paraId="494B8D69" w14:textId="77777777" w:rsidR="002226DB" w:rsidRDefault="002226DB" w:rsidP="002B16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9930"/>
        </w:tabs>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Youngstown, OH 44515</w:t>
      </w:r>
      <w:r w:rsidR="002B1696">
        <w:rPr>
          <w:rFonts w:ascii="Times New Roman" w:eastAsia="MS Mincho" w:hAnsi="Times New Roman" w:cs="Times New Roman"/>
          <w:sz w:val="24"/>
        </w:rPr>
        <w:tab/>
      </w:r>
    </w:p>
    <w:p w14:paraId="727CCA56"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Attn:  Scholarship Committee</w:t>
      </w:r>
    </w:p>
    <w:p w14:paraId="386B3EB4" w14:textId="77777777" w:rsidR="002226DB" w:rsidRDefault="002226DB" w:rsidP="002226DB">
      <w:pPr>
        <w:pStyle w:val="PlainText"/>
        <w:rPr>
          <w:rFonts w:ascii="Times New Roman" w:eastAsia="MS Mincho" w:hAnsi="Times New Roman" w:cs="Times New Roman"/>
          <w:sz w:val="24"/>
        </w:rPr>
      </w:pPr>
    </w:p>
    <w:p w14:paraId="055143CE"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No application will be considered complete if the two letters of reference are not submitted by the application deadline.  References should be requested of professional colleagues.</w:t>
      </w:r>
    </w:p>
    <w:p w14:paraId="19A2E318" w14:textId="77777777" w:rsidR="002226DB" w:rsidRDefault="002226DB" w:rsidP="002226DB">
      <w:pPr>
        <w:pStyle w:val="PlainText"/>
        <w:rPr>
          <w:rFonts w:ascii="Times New Roman" w:eastAsia="MS Mincho" w:hAnsi="Times New Roman" w:cs="Times New Roman"/>
          <w:sz w:val="24"/>
        </w:rPr>
      </w:pPr>
    </w:p>
    <w:p w14:paraId="18EEDE79" w14:textId="77777777" w:rsidR="00310582" w:rsidRDefault="00310582" w:rsidP="002226DB">
      <w:pPr>
        <w:pStyle w:val="PlainText"/>
        <w:rPr>
          <w:rFonts w:ascii="Times New Roman" w:eastAsia="MS Mincho" w:hAnsi="Times New Roman" w:cs="Times New Roman"/>
          <w:sz w:val="24"/>
        </w:rPr>
      </w:pPr>
    </w:p>
    <w:p w14:paraId="1ED977C3" w14:textId="77777777" w:rsidR="002226DB" w:rsidRDefault="00B90BBE" w:rsidP="002226DB">
      <w:pPr>
        <w:pStyle w:val="PlainText"/>
        <w:rPr>
          <w:rFonts w:ascii="Times New Roman" w:eastAsia="MS Mincho" w:hAnsi="Times New Roman" w:cs="Times New Roman"/>
          <w:sz w:val="24"/>
        </w:rPr>
      </w:pPr>
      <w:r>
        <w:rPr>
          <w:rFonts w:ascii="Times New Roman" w:eastAsia="MS Mincho" w:hAnsi="Times New Roman" w:cs="Times New Roman"/>
          <w:sz w:val="24"/>
        </w:rPr>
        <w:tab/>
        <w:t>5</w:t>
      </w:r>
      <w:r w:rsidR="002226DB">
        <w:rPr>
          <w:rFonts w:ascii="Times New Roman" w:eastAsia="MS Mincho" w:hAnsi="Times New Roman" w:cs="Times New Roman"/>
          <w:sz w:val="24"/>
        </w:rPr>
        <w:t>.  Dates:  Application Period:      March 1 - June 30</w:t>
      </w:r>
    </w:p>
    <w:p w14:paraId="17D44956"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Application Deadline:  June 30</w:t>
      </w:r>
    </w:p>
    <w:p w14:paraId="460E2562"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Decision Made By:      August 1</w:t>
      </w:r>
    </w:p>
    <w:p w14:paraId="27BD02D6"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Money Awarded:         August 5 of each year.  </w:t>
      </w:r>
    </w:p>
    <w:p w14:paraId="1922843E" w14:textId="77777777" w:rsidR="002226DB" w:rsidRDefault="002226DB" w:rsidP="002226DB">
      <w:pPr>
        <w:pStyle w:val="PlainText"/>
        <w:rPr>
          <w:rFonts w:ascii="Times New Roman" w:hAnsi="Times New Roman" w:cs="Times New Roman"/>
          <w:sz w:val="24"/>
        </w:rPr>
      </w:pPr>
    </w:p>
    <w:p w14:paraId="5C37F059" w14:textId="77777777" w:rsidR="002226DB" w:rsidRDefault="002226DB" w:rsidP="002226DB">
      <w:pPr>
        <w:pStyle w:val="PlainText"/>
        <w:rPr>
          <w:rFonts w:ascii="Times New Roman" w:hAnsi="Times New Roman" w:cs="Times New Roman"/>
          <w:sz w:val="24"/>
        </w:rPr>
      </w:pPr>
    </w:p>
    <w:p w14:paraId="690C7E84" w14:textId="77777777" w:rsidR="002226DB" w:rsidRDefault="002226DB" w:rsidP="002226DB">
      <w:pPr>
        <w:pStyle w:val="PlainText"/>
        <w:jc w:val="center"/>
        <w:rPr>
          <w:rFonts w:ascii="Times New Roman" w:eastAsia="MS Mincho" w:hAnsi="Times New Roman" w:cs="Times New Roman"/>
          <w:b/>
          <w:bCs/>
          <w:sz w:val="24"/>
        </w:rPr>
      </w:pPr>
    </w:p>
    <w:p w14:paraId="1F5E7548" w14:textId="77777777" w:rsidR="002226DB" w:rsidRDefault="002226DB" w:rsidP="002226DB">
      <w:pPr>
        <w:pStyle w:val="PlainText"/>
        <w:jc w:val="center"/>
        <w:rPr>
          <w:rFonts w:ascii="Times New Roman" w:eastAsia="MS Mincho" w:hAnsi="Times New Roman" w:cs="Times New Roman"/>
          <w:b/>
          <w:bCs/>
          <w:sz w:val="24"/>
        </w:rPr>
      </w:pPr>
    </w:p>
    <w:p w14:paraId="05C61125" w14:textId="77777777" w:rsidR="002226DB" w:rsidRDefault="002226DB" w:rsidP="002226DB">
      <w:pPr>
        <w:pStyle w:val="PlainText"/>
        <w:jc w:val="center"/>
        <w:rPr>
          <w:rFonts w:ascii="Times New Roman" w:eastAsia="MS Mincho" w:hAnsi="Times New Roman" w:cs="Times New Roman"/>
          <w:b/>
          <w:bCs/>
          <w:sz w:val="24"/>
        </w:rPr>
      </w:pPr>
    </w:p>
    <w:p w14:paraId="1A8C5E95" w14:textId="77777777" w:rsidR="002226DB" w:rsidRDefault="002226DB" w:rsidP="002226DB">
      <w:pPr>
        <w:pStyle w:val="PlainText"/>
        <w:jc w:val="center"/>
        <w:rPr>
          <w:rFonts w:ascii="Times New Roman" w:eastAsia="MS Mincho" w:hAnsi="Times New Roman" w:cs="Times New Roman"/>
          <w:b/>
          <w:bCs/>
          <w:sz w:val="24"/>
        </w:rPr>
      </w:pPr>
    </w:p>
    <w:p w14:paraId="16153F11" w14:textId="77777777" w:rsidR="002226DB" w:rsidRDefault="002226DB" w:rsidP="002226DB">
      <w:pPr>
        <w:pStyle w:val="PlainText"/>
        <w:jc w:val="center"/>
        <w:rPr>
          <w:rFonts w:ascii="Times New Roman" w:eastAsia="MS Mincho" w:hAnsi="Times New Roman" w:cs="Times New Roman"/>
          <w:b/>
          <w:bCs/>
          <w:sz w:val="24"/>
        </w:rPr>
      </w:pPr>
    </w:p>
    <w:p w14:paraId="482126D9" w14:textId="77777777" w:rsidR="002226DB" w:rsidRDefault="002226DB" w:rsidP="002226DB">
      <w:pPr>
        <w:pStyle w:val="PlainText"/>
        <w:jc w:val="center"/>
        <w:rPr>
          <w:rFonts w:ascii="Times New Roman" w:eastAsia="MS Mincho" w:hAnsi="Times New Roman" w:cs="Times New Roman"/>
          <w:b/>
          <w:bCs/>
          <w:sz w:val="24"/>
        </w:rPr>
      </w:pPr>
    </w:p>
    <w:p w14:paraId="3ADC2B19" w14:textId="77777777" w:rsidR="002226DB" w:rsidRDefault="002226DB" w:rsidP="002226DB">
      <w:pPr>
        <w:pStyle w:val="PlainText"/>
        <w:jc w:val="center"/>
        <w:rPr>
          <w:rFonts w:ascii="Times New Roman" w:eastAsia="MS Mincho" w:hAnsi="Times New Roman" w:cs="Times New Roman"/>
          <w:b/>
          <w:bCs/>
          <w:sz w:val="24"/>
        </w:rPr>
      </w:pPr>
    </w:p>
    <w:p w14:paraId="2B6E36E0" w14:textId="77777777" w:rsidR="002226DB" w:rsidRDefault="002226DB" w:rsidP="002226DB">
      <w:pPr>
        <w:pStyle w:val="PlainText"/>
        <w:jc w:val="center"/>
        <w:rPr>
          <w:rFonts w:ascii="Times New Roman" w:eastAsia="MS Mincho" w:hAnsi="Times New Roman" w:cs="Times New Roman"/>
          <w:b/>
          <w:bCs/>
          <w:sz w:val="24"/>
        </w:rPr>
      </w:pPr>
    </w:p>
    <w:p w14:paraId="3E3BEC38" w14:textId="77777777" w:rsidR="00F71C6B" w:rsidRDefault="00F71C6B" w:rsidP="002226DB">
      <w:pPr>
        <w:pStyle w:val="PlainText"/>
        <w:jc w:val="center"/>
        <w:rPr>
          <w:rFonts w:ascii="Times New Roman" w:eastAsia="MS Mincho" w:hAnsi="Times New Roman" w:cs="Times New Roman"/>
          <w:b/>
          <w:bCs/>
          <w:sz w:val="24"/>
        </w:rPr>
      </w:pPr>
    </w:p>
    <w:p w14:paraId="1BE1E6B4" w14:textId="77777777" w:rsidR="002226DB" w:rsidRDefault="002226DB" w:rsidP="002226DB">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lastRenderedPageBreak/>
        <w:t>DISTRICT THREE, ONA</w:t>
      </w:r>
    </w:p>
    <w:p w14:paraId="445C505F" w14:textId="77777777" w:rsidR="002226DB" w:rsidRDefault="002226DB" w:rsidP="002226DB">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NURSES MAKE A DIFFERENCE SCHOLARSHIP FUND</w:t>
      </w:r>
    </w:p>
    <w:p w14:paraId="24842335" w14:textId="77777777" w:rsidR="002226DB" w:rsidRDefault="002226DB" w:rsidP="002226DB">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APPLICATION</w:t>
      </w:r>
    </w:p>
    <w:p w14:paraId="7C4761CC" w14:textId="77777777" w:rsidR="002226DB" w:rsidRDefault="002226DB" w:rsidP="002226DB">
      <w:pPr>
        <w:pStyle w:val="PlainText"/>
        <w:rPr>
          <w:rFonts w:ascii="Times New Roman" w:eastAsia="MS Mincho" w:hAnsi="Times New Roman" w:cs="Times New Roman"/>
          <w:sz w:val="24"/>
        </w:rPr>
      </w:pPr>
    </w:p>
    <w:p w14:paraId="597FBC21"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NAME: ________________________________________________________________</w:t>
      </w:r>
    </w:p>
    <w:p w14:paraId="146122EB" w14:textId="77777777" w:rsidR="002226DB" w:rsidRDefault="002226DB" w:rsidP="002226DB">
      <w:pPr>
        <w:pStyle w:val="PlainText"/>
        <w:rPr>
          <w:rFonts w:ascii="Times New Roman" w:eastAsia="MS Mincho" w:hAnsi="Times New Roman" w:cs="Times New Roman"/>
          <w:sz w:val="24"/>
        </w:rPr>
      </w:pPr>
    </w:p>
    <w:p w14:paraId="6D855E8B"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Address: ________________________________________________________________</w:t>
      </w:r>
    </w:p>
    <w:p w14:paraId="3088FE25" w14:textId="77777777" w:rsidR="002226DB" w:rsidRDefault="002226DB" w:rsidP="002226DB">
      <w:pPr>
        <w:pStyle w:val="PlainText"/>
        <w:rPr>
          <w:rFonts w:ascii="Times New Roman" w:eastAsia="MS Mincho" w:hAnsi="Times New Roman" w:cs="Times New Roman"/>
          <w:sz w:val="24"/>
        </w:rPr>
      </w:pPr>
    </w:p>
    <w:p w14:paraId="128AB0D4"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Phone: __________________________  County ________________________________</w:t>
      </w:r>
    </w:p>
    <w:p w14:paraId="6DAE7141" w14:textId="77777777" w:rsidR="002226DB" w:rsidRDefault="002226DB" w:rsidP="002226DB">
      <w:pPr>
        <w:pStyle w:val="PlainText"/>
        <w:rPr>
          <w:rFonts w:ascii="Times New Roman" w:eastAsia="MS Mincho" w:hAnsi="Times New Roman" w:cs="Times New Roman"/>
          <w:sz w:val="24"/>
        </w:rPr>
      </w:pPr>
    </w:p>
    <w:p w14:paraId="583BCC50"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Social Security Number ____________________________________________________</w:t>
      </w:r>
    </w:p>
    <w:p w14:paraId="091A0317" w14:textId="77777777" w:rsidR="002226DB" w:rsidRDefault="002226DB" w:rsidP="002226DB">
      <w:pPr>
        <w:pStyle w:val="PlainText"/>
        <w:rPr>
          <w:rFonts w:ascii="Times New Roman" w:eastAsia="MS Mincho" w:hAnsi="Times New Roman" w:cs="Times New Roman"/>
          <w:sz w:val="24"/>
        </w:rPr>
      </w:pPr>
    </w:p>
    <w:p w14:paraId="45F53DA8" w14:textId="77777777" w:rsidR="002226DB" w:rsidRDefault="002226DB" w:rsidP="002226DB">
      <w:pPr>
        <w:pStyle w:val="PlainText"/>
        <w:rPr>
          <w:rFonts w:ascii="Times New Roman" w:eastAsia="MS Mincho" w:hAnsi="Times New Roman" w:cs="Times New Roman"/>
          <w:b/>
          <w:bCs/>
          <w:sz w:val="22"/>
          <w:u w:val="single"/>
        </w:rPr>
      </w:pPr>
      <w:r>
        <w:rPr>
          <w:rFonts w:ascii="Times New Roman" w:eastAsia="MS Mincho" w:hAnsi="Times New Roman" w:cs="Times New Roman"/>
          <w:b/>
          <w:bCs/>
          <w:sz w:val="22"/>
          <w:u w:val="single"/>
        </w:rPr>
        <w:t>CHECK SCHOLARSHIP YOU ARE APPLYING FOR:</w:t>
      </w:r>
    </w:p>
    <w:p w14:paraId="6C4B27A0" w14:textId="77777777" w:rsidR="002226DB" w:rsidRDefault="002226DB" w:rsidP="002226DB">
      <w:pPr>
        <w:pStyle w:val="PlainText"/>
        <w:rPr>
          <w:rFonts w:ascii="Times New Roman" w:eastAsia="MS Mincho" w:hAnsi="Times New Roman" w:cs="Times New Roman"/>
          <w:sz w:val="24"/>
        </w:rPr>
      </w:pPr>
    </w:p>
    <w:p w14:paraId="1A3C1DE9"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_____ $500 BSN Completion*         _____ $500 MSN*        _____ $500.00 Generic BSN</w:t>
      </w:r>
    </w:p>
    <w:p w14:paraId="0F5445FE"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b/>
          <w:bCs/>
          <w:sz w:val="24"/>
        </w:rPr>
        <w:t>*Note:  BSN, RN, Completion and MSN require current ONA/District Three Membership -</w:t>
      </w:r>
      <w:r>
        <w:rPr>
          <w:rFonts w:ascii="Times New Roman" w:eastAsia="MS Mincho" w:hAnsi="Times New Roman" w:cs="Times New Roman"/>
          <w:sz w:val="24"/>
        </w:rPr>
        <w:t xml:space="preserve"> </w:t>
      </w:r>
    </w:p>
    <w:p w14:paraId="2F0DECA7" w14:textId="77777777" w:rsidR="002226DB" w:rsidRDefault="002226DB" w:rsidP="002226DB">
      <w:pPr>
        <w:pStyle w:val="PlainText"/>
        <w:ind w:firstLine="720"/>
        <w:rPr>
          <w:rFonts w:ascii="Times New Roman" w:eastAsia="MS Mincho" w:hAnsi="Times New Roman" w:cs="Times New Roman"/>
          <w:sz w:val="24"/>
        </w:rPr>
      </w:pPr>
      <w:r>
        <w:rPr>
          <w:rFonts w:ascii="Times New Roman" w:eastAsia="MS Mincho" w:hAnsi="Times New Roman" w:cs="Times New Roman"/>
          <w:sz w:val="24"/>
        </w:rPr>
        <w:t xml:space="preserve"> ONA # _______________________        Exp. Date _______________________</w:t>
      </w:r>
    </w:p>
    <w:p w14:paraId="443C922B" w14:textId="77777777" w:rsidR="002226DB" w:rsidRDefault="002226DB" w:rsidP="002226DB">
      <w:pPr>
        <w:pStyle w:val="PlainText"/>
        <w:ind w:firstLine="720"/>
        <w:rPr>
          <w:rFonts w:ascii="Times New Roman" w:eastAsia="MS Mincho" w:hAnsi="Times New Roman" w:cs="Times New Roman"/>
          <w:sz w:val="24"/>
        </w:rPr>
      </w:pPr>
    </w:p>
    <w:p w14:paraId="62C04ABE"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Have you been a recipient in the past?</w:t>
      </w:r>
      <w:r>
        <w:rPr>
          <w:rFonts w:ascii="Times New Roman" w:eastAsia="MS Mincho" w:hAnsi="Times New Roman" w:cs="Times New Roman"/>
          <w:sz w:val="24"/>
        </w:rPr>
        <w:tab/>
        <w:t>Yes _____</w:t>
      </w:r>
      <w:r>
        <w:rPr>
          <w:rFonts w:ascii="Times New Roman" w:eastAsia="MS Mincho" w:hAnsi="Times New Roman" w:cs="Times New Roman"/>
          <w:sz w:val="24"/>
        </w:rPr>
        <w:tab/>
        <w:t>No _____</w:t>
      </w:r>
    </w:p>
    <w:p w14:paraId="06005409" w14:textId="77777777" w:rsidR="002226DB" w:rsidRDefault="002226DB" w:rsidP="002226DB">
      <w:pPr>
        <w:pStyle w:val="PlainText"/>
        <w:rPr>
          <w:rFonts w:ascii="Times New Roman" w:eastAsia="MS Mincho" w:hAnsi="Times New Roman" w:cs="Times New Roman"/>
          <w:sz w:val="24"/>
        </w:rPr>
      </w:pPr>
    </w:p>
    <w:p w14:paraId="55A49E28"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What school of nursing are you attending? _____________________________________</w:t>
      </w:r>
    </w:p>
    <w:p w14:paraId="275449E9"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List credit hours completed in actual nursing courses, including clinicals.</w:t>
      </w:r>
    </w:p>
    <w:p w14:paraId="67A44044"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_____  Hours                                                   Semester/Quarter (circle one)</w:t>
      </w:r>
    </w:p>
    <w:p w14:paraId="23425BA1"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School is NLN Accredited    Yes _____    No _____</w:t>
      </w:r>
    </w:p>
    <w:p w14:paraId="43C1EAAF" w14:textId="77777777" w:rsidR="002226DB" w:rsidRDefault="002226DB" w:rsidP="002226DB">
      <w:pPr>
        <w:pStyle w:val="PlainText"/>
        <w:rPr>
          <w:rFonts w:ascii="Times New Roman" w:eastAsia="MS Mincho" w:hAnsi="Times New Roman" w:cs="Times New Roman"/>
          <w:sz w:val="24"/>
        </w:rPr>
      </w:pPr>
    </w:p>
    <w:p w14:paraId="01550216"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Anticipated date of graduation from nursing program _____Month _____ Year</w:t>
      </w:r>
    </w:p>
    <w:p w14:paraId="353DB68C" w14:textId="77777777" w:rsidR="002226DB" w:rsidRDefault="002226DB" w:rsidP="002226DB">
      <w:pPr>
        <w:pStyle w:val="PlainText"/>
        <w:rPr>
          <w:rFonts w:ascii="Times New Roman" w:eastAsia="MS Mincho" w:hAnsi="Times New Roman" w:cs="Times New Roman"/>
          <w:sz w:val="24"/>
        </w:rPr>
      </w:pPr>
    </w:p>
    <w:p w14:paraId="1B90E750"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List and date your most recent GPA.     GPA _____    Date _____</w:t>
      </w:r>
    </w:p>
    <w:p w14:paraId="2106ADDC" w14:textId="77777777" w:rsidR="002226DB" w:rsidRDefault="002226DB" w:rsidP="002226DB">
      <w:pPr>
        <w:pStyle w:val="PlainText"/>
        <w:rPr>
          <w:rFonts w:ascii="Times New Roman" w:eastAsia="MS Mincho" w:hAnsi="Times New Roman" w:cs="Times New Roman"/>
          <w:sz w:val="24"/>
        </w:rPr>
      </w:pPr>
    </w:p>
    <w:p w14:paraId="18489F30"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Are you eligible to receive tuition reimbursement from your employer?</w:t>
      </w:r>
    </w:p>
    <w:p w14:paraId="350FB07E"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Yes _____  No _____  Amount received per term _____________</w:t>
      </w:r>
    </w:p>
    <w:p w14:paraId="35F2AEDF" w14:textId="77777777" w:rsidR="002226DB" w:rsidRDefault="002226DB" w:rsidP="002226DB">
      <w:pPr>
        <w:pStyle w:val="PlainText"/>
        <w:rPr>
          <w:rFonts w:ascii="Times New Roman" w:eastAsia="MS Mincho" w:hAnsi="Times New Roman" w:cs="Times New Roman"/>
          <w:sz w:val="24"/>
        </w:rPr>
      </w:pPr>
    </w:p>
    <w:p w14:paraId="3A2B8215"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Do you receive any other financial assistance?  Yes_____   No _____      Amount received per term __________</w:t>
      </w:r>
    </w:p>
    <w:p w14:paraId="322A325A" w14:textId="77777777" w:rsidR="002226DB" w:rsidRDefault="002226DB" w:rsidP="002226DB">
      <w:pPr>
        <w:pStyle w:val="PlainText"/>
        <w:rPr>
          <w:rFonts w:ascii="Times New Roman" w:eastAsia="MS Mincho" w:hAnsi="Times New Roman" w:cs="Times New Roman"/>
          <w:sz w:val="24"/>
        </w:rPr>
      </w:pPr>
    </w:p>
    <w:p w14:paraId="17DA6E8E"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How many dependents do you have?</w:t>
      </w:r>
    </w:p>
    <w:p w14:paraId="31CFF87B"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Self _____  Self +1 _____  Self+2 _____  Other _____</w:t>
      </w:r>
    </w:p>
    <w:p w14:paraId="127C57AF" w14:textId="77777777" w:rsidR="002226DB" w:rsidRDefault="002226DB" w:rsidP="002226DB">
      <w:pPr>
        <w:pStyle w:val="PlainText"/>
        <w:rPr>
          <w:rFonts w:ascii="Times New Roman" w:eastAsia="MS Mincho" w:hAnsi="Times New Roman" w:cs="Times New Roman"/>
          <w:sz w:val="24"/>
        </w:rPr>
      </w:pPr>
    </w:p>
    <w:p w14:paraId="473C959D"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Annual Household income: (self _______  self/spouse _______ self/parents ______)</w:t>
      </w:r>
    </w:p>
    <w:p w14:paraId="7A4474FC"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$0-$10,000 _____ $10,001-$20,000 _____  $20,001-$30,000 _____</w:t>
      </w:r>
    </w:p>
    <w:p w14:paraId="2F48D64B"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$30,001-$40,000 _____  Over $40,000 _____</w:t>
      </w:r>
    </w:p>
    <w:p w14:paraId="1851C0B5" w14:textId="77777777" w:rsidR="002226DB" w:rsidRDefault="002226DB" w:rsidP="002226DB">
      <w:pPr>
        <w:pStyle w:val="PlainText"/>
        <w:rPr>
          <w:rFonts w:ascii="Times New Roman" w:eastAsia="MS Mincho" w:hAnsi="Times New Roman" w:cs="Times New Roman"/>
          <w:sz w:val="24"/>
        </w:rPr>
      </w:pPr>
      <w:r>
        <w:rPr>
          <w:rFonts w:ascii="Times New Roman" w:eastAsia="MS Mincho" w:hAnsi="Times New Roman" w:cs="Times New Roman"/>
          <w:sz w:val="24"/>
        </w:rPr>
        <w:t xml:space="preserve"> Own home _____  Rent _____  Live with parents _____ On Campus _____</w:t>
      </w:r>
    </w:p>
    <w:p w14:paraId="135AA1D8" w14:textId="77777777" w:rsidR="002226DB" w:rsidRDefault="002226DB" w:rsidP="002226DB">
      <w:pPr>
        <w:pStyle w:val="PlainText"/>
        <w:rPr>
          <w:rFonts w:ascii="Times New Roman" w:eastAsia="MS Mincho" w:hAnsi="Times New Roman" w:cs="Times New Roman"/>
          <w:sz w:val="24"/>
        </w:rPr>
      </w:pPr>
    </w:p>
    <w:p w14:paraId="16FF96E4" w14:textId="77777777" w:rsidR="002226DB" w:rsidRDefault="002226DB" w:rsidP="002226DB">
      <w:pPr>
        <w:pStyle w:val="PlainText"/>
        <w:rPr>
          <w:rFonts w:ascii="Times New Roman" w:eastAsia="MS Mincho" w:hAnsi="Times New Roman" w:cs="Times New Roman"/>
          <w:sz w:val="22"/>
        </w:rPr>
      </w:pPr>
      <w:r>
        <w:rPr>
          <w:rFonts w:ascii="Times New Roman" w:eastAsia="MS Mincho" w:hAnsi="Times New Roman" w:cs="Times New Roman"/>
          <w:sz w:val="22"/>
        </w:rPr>
        <w:t>List the names and addresses of at least two professional colleagues who may be forwarding references.  Your application will not be complete if two letters of reference are not submitted by the application deadline.</w:t>
      </w:r>
    </w:p>
    <w:p w14:paraId="664C5DE0" w14:textId="77777777" w:rsidR="002226DB" w:rsidRDefault="002226DB" w:rsidP="002226DB">
      <w:pPr>
        <w:pStyle w:val="PlainText"/>
        <w:rPr>
          <w:rFonts w:ascii="Times New Roman" w:eastAsia="MS Mincho" w:hAnsi="Times New Roman" w:cs="Times New Roman"/>
          <w:sz w:val="24"/>
        </w:rPr>
      </w:pPr>
    </w:p>
    <w:p w14:paraId="1ABA4B4B" w14:textId="77777777" w:rsidR="002226DB" w:rsidRDefault="002226DB" w:rsidP="002226DB">
      <w:pPr>
        <w:pStyle w:val="PlainText"/>
        <w:rPr>
          <w:rFonts w:ascii="Times New Roman" w:eastAsia="MS Mincho" w:hAnsi="Times New Roman" w:cs="Times New Roman"/>
          <w:sz w:val="22"/>
        </w:rPr>
      </w:pPr>
      <w:r>
        <w:rPr>
          <w:rFonts w:ascii="Times New Roman" w:eastAsia="MS Mincho" w:hAnsi="Times New Roman" w:cs="Times New Roman"/>
          <w:sz w:val="22"/>
        </w:rPr>
        <w:t>Name  _________________________________    Address  _________________________________</w:t>
      </w:r>
    </w:p>
    <w:p w14:paraId="77E74BD1" w14:textId="77777777" w:rsidR="002226DB" w:rsidRDefault="002226DB" w:rsidP="002226DB">
      <w:pPr>
        <w:pStyle w:val="PlainText"/>
        <w:rPr>
          <w:rFonts w:ascii="Times New Roman" w:eastAsia="MS Mincho" w:hAnsi="Times New Roman" w:cs="Times New Roman"/>
          <w:sz w:val="22"/>
        </w:rPr>
      </w:pPr>
    </w:p>
    <w:p w14:paraId="7F548D61" w14:textId="77777777" w:rsidR="002226DB" w:rsidRDefault="002226DB" w:rsidP="002226DB">
      <w:pPr>
        <w:pStyle w:val="PlainText"/>
        <w:rPr>
          <w:rFonts w:ascii="Times New Roman" w:eastAsia="MS Mincho" w:hAnsi="Times New Roman" w:cs="Times New Roman"/>
          <w:sz w:val="22"/>
        </w:rPr>
      </w:pPr>
      <w:r>
        <w:rPr>
          <w:rFonts w:ascii="Times New Roman" w:eastAsia="MS Mincho" w:hAnsi="Times New Roman" w:cs="Times New Roman"/>
          <w:sz w:val="22"/>
        </w:rPr>
        <w:t>Name  _________________________________    Address   __________________________________</w:t>
      </w:r>
    </w:p>
    <w:p w14:paraId="69C0B733" w14:textId="77777777" w:rsidR="002226DB" w:rsidRDefault="002226DB" w:rsidP="002226DB">
      <w:pPr>
        <w:pStyle w:val="PlainText"/>
        <w:rPr>
          <w:rFonts w:ascii="Times New Roman" w:eastAsia="MS Mincho" w:hAnsi="Times New Roman" w:cs="Times New Roman"/>
          <w:sz w:val="22"/>
        </w:rPr>
      </w:pPr>
    </w:p>
    <w:p w14:paraId="21410E33" w14:textId="77777777" w:rsidR="002226DB" w:rsidRDefault="002226DB" w:rsidP="002226DB">
      <w:pPr>
        <w:pStyle w:val="PlainText"/>
        <w:rPr>
          <w:rFonts w:ascii="Times New Roman" w:eastAsia="MS Mincho" w:hAnsi="Times New Roman" w:cs="Times New Roman"/>
          <w:sz w:val="22"/>
        </w:rPr>
      </w:pPr>
      <w:r>
        <w:rPr>
          <w:rFonts w:ascii="Times New Roman" w:eastAsia="MS Mincho" w:hAnsi="Times New Roman" w:cs="Times New Roman"/>
          <w:sz w:val="22"/>
        </w:rPr>
        <w:t>Name  _________________________________    Address  ___________________________________</w:t>
      </w:r>
    </w:p>
    <w:p w14:paraId="57CA78DE" w14:textId="77777777" w:rsidR="002226DB" w:rsidRDefault="002226DB" w:rsidP="002226DB">
      <w:pPr>
        <w:pStyle w:val="PlainText"/>
        <w:rPr>
          <w:rFonts w:ascii="Times New Roman" w:eastAsia="MS Mincho" w:hAnsi="Times New Roman" w:cs="Times New Roman"/>
          <w:sz w:val="22"/>
        </w:rPr>
      </w:pPr>
    </w:p>
    <w:p w14:paraId="0D8BBB49" w14:textId="77777777" w:rsidR="002226DB" w:rsidRDefault="002226DB" w:rsidP="002226DB">
      <w:pPr>
        <w:pStyle w:val="PlainText"/>
        <w:rPr>
          <w:rFonts w:ascii="Times New Roman" w:eastAsia="MS Mincho" w:hAnsi="Times New Roman" w:cs="Times New Roman"/>
          <w:sz w:val="22"/>
        </w:rPr>
      </w:pPr>
      <w:r>
        <w:rPr>
          <w:rFonts w:ascii="Times New Roman" w:eastAsia="MS Mincho" w:hAnsi="Times New Roman" w:cs="Times New Roman"/>
          <w:sz w:val="22"/>
        </w:rPr>
        <w:t>Proof of acceptance in the Nursing Program must accompany this application.  A copy of your acceptance letter from the school of nursing will be considered proof of acceptance.</w:t>
      </w:r>
    </w:p>
    <w:p w14:paraId="449CA2CE" w14:textId="77777777" w:rsidR="002226DB" w:rsidRDefault="002226DB" w:rsidP="002226DB">
      <w:pPr>
        <w:pStyle w:val="PlainText"/>
        <w:rPr>
          <w:rFonts w:ascii="Times New Roman" w:eastAsia="MS Mincho" w:hAnsi="Times New Roman" w:cs="Times New Roman"/>
          <w:sz w:val="22"/>
        </w:rPr>
      </w:pPr>
    </w:p>
    <w:p w14:paraId="481E9705" w14:textId="77777777" w:rsidR="002226DB" w:rsidRDefault="002226DB" w:rsidP="002226DB">
      <w:pPr>
        <w:pStyle w:val="PlainText"/>
        <w:rPr>
          <w:rFonts w:ascii="Times New Roman" w:eastAsia="MS Mincho" w:hAnsi="Times New Roman" w:cs="Times New Roman"/>
          <w:sz w:val="22"/>
        </w:rPr>
      </w:pPr>
      <w:r>
        <w:rPr>
          <w:rFonts w:ascii="Times New Roman" w:eastAsia="MS Mincho" w:hAnsi="Times New Roman" w:cs="Times New Roman"/>
          <w:sz w:val="22"/>
        </w:rPr>
        <w:t>Please state and discuss goals that you plan to achieve as a professional registered nurse on a separate piece of paper attached to this application.  (Limit statement to one page, double-spaced)</w:t>
      </w:r>
    </w:p>
    <w:p w14:paraId="58948104" w14:textId="77777777" w:rsidR="002226DB" w:rsidRDefault="002226DB" w:rsidP="002226DB">
      <w:pPr>
        <w:pStyle w:val="PlainText"/>
        <w:rPr>
          <w:rFonts w:ascii="Times New Roman" w:hAnsi="Times New Roman" w:cs="Times New Roman"/>
          <w:sz w:val="24"/>
        </w:rPr>
      </w:pPr>
    </w:p>
    <w:p w14:paraId="54266D5D" w14:textId="77777777" w:rsidR="002226DB" w:rsidRPr="002226DB" w:rsidRDefault="002226DB" w:rsidP="002226DB">
      <w:pPr>
        <w:spacing w:after="0" w:line="240" w:lineRule="auto"/>
        <w:jc w:val="center"/>
        <w:rPr>
          <w:rFonts w:eastAsia="Times New Roman"/>
          <w:b/>
          <w:sz w:val="24"/>
          <w:szCs w:val="24"/>
        </w:rPr>
      </w:pPr>
      <w:r w:rsidRPr="002226DB">
        <w:rPr>
          <w:rFonts w:eastAsia="Times New Roman"/>
          <w:b/>
          <w:sz w:val="24"/>
          <w:szCs w:val="24"/>
        </w:rPr>
        <w:t xml:space="preserve">DISTRICT THREE, </w:t>
      </w:r>
      <w:smartTag w:uri="urn:schemas-microsoft-com:office:smarttags" w:element="State">
        <w:smartTag w:uri="urn:schemas-microsoft-com:office:smarttags" w:element="place">
          <w:r w:rsidRPr="002226DB">
            <w:rPr>
              <w:rFonts w:eastAsia="Times New Roman"/>
              <w:b/>
              <w:sz w:val="24"/>
              <w:szCs w:val="24"/>
            </w:rPr>
            <w:t>OHIO</w:t>
          </w:r>
        </w:smartTag>
      </w:smartTag>
      <w:r w:rsidRPr="002226DB">
        <w:rPr>
          <w:rFonts w:eastAsia="Times New Roman"/>
          <w:b/>
          <w:sz w:val="24"/>
          <w:szCs w:val="24"/>
        </w:rPr>
        <w:t xml:space="preserve"> NURSES ASSOCIATION</w:t>
      </w:r>
    </w:p>
    <w:p w14:paraId="613E6CBD" w14:textId="77777777" w:rsidR="002226DB" w:rsidRPr="002226DB" w:rsidRDefault="002226DB" w:rsidP="002226DB">
      <w:pPr>
        <w:spacing w:after="0" w:line="240" w:lineRule="auto"/>
        <w:jc w:val="center"/>
        <w:rPr>
          <w:rFonts w:eastAsia="Times New Roman"/>
          <w:sz w:val="24"/>
          <w:szCs w:val="24"/>
        </w:rPr>
      </w:pPr>
      <w:smartTag w:uri="urn:schemas-microsoft-com:office:smarttags" w:element="City">
        <w:smartTag w:uri="urn:schemas-microsoft-com:office:smarttags" w:element="place">
          <w:r w:rsidRPr="002226DB">
            <w:rPr>
              <w:rFonts w:eastAsia="Times New Roman"/>
              <w:sz w:val="24"/>
              <w:szCs w:val="24"/>
            </w:rPr>
            <w:t>WILLIAMSBURG</w:t>
          </w:r>
        </w:smartTag>
      </w:smartTag>
      <w:r w:rsidRPr="002226DB">
        <w:rPr>
          <w:rFonts w:eastAsia="Times New Roman"/>
          <w:sz w:val="24"/>
          <w:szCs w:val="24"/>
        </w:rPr>
        <w:t xml:space="preserve"> WEST, </w:t>
      </w:r>
      <w:smartTag w:uri="urn:schemas-microsoft-com:office:smarttags" w:element="Street">
        <w:smartTag w:uri="urn:schemas-microsoft-com:office:smarttags" w:element="address">
          <w:r w:rsidRPr="002226DB">
            <w:rPr>
              <w:rFonts w:eastAsia="Times New Roman"/>
              <w:sz w:val="24"/>
              <w:szCs w:val="24"/>
            </w:rPr>
            <w:t>5669 MAHONING AVENUE</w:t>
          </w:r>
        </w:smartTag>
      </w:smartTag>
      <w:r w:rsidRPr="002226DB">
        <w:rPr>
          <w:rFonts w:eastAsia="Times New Roman"/>
          <w:sz w:val="24"/>
          <w:szCs w:val="24"/>
        </w:rPr>
        <w:t>, SUITE C</w:t>
      </w:r>
    </w:p>
    <w:p w14:paraId="32DE7457" w14:textId="77777777" w:rsidR="002226DB" w:rsidRPr="002226DB" w:rsidRDefault="002226DB" w:rsidP="002226DB">
      <w:pPr>
        <w:spacing w:after="0" w:line="240" w:lineRule="auto"/>
        <w:jc w:val="center"/>
        <w:rPr>
          <w:rFonts w:eastAsia="Times New Roman"/>
          <w:sz w:val="24"/>
          <w:szCs w:val="24"/>
        </w:rPr>
      </w:pPr>
      <w:smartTag w:uri="urn:schemas-microsoft-com:office:smarttags" w:element="place">
        <w:smartTag w:uri="urn:schemas-microsoft-com:office:smarttags" w:element="City">
          <w:r w:rsidRPr="002226DB">
            <w:rPr>
              <w:rFonts w:eastAsia="Times New Roman"/>
              <w:sz w:val="24"/>
              <w:szCs w:val="24"/>
            </w:rPr>
            <w:t>YOUNGSTOWN</w:t>
          </w:r>
        </w:smartTag>
        <w:r w:rsidRPr="002226DB">
          <w:rPr>
            <w:rFonts w:eastAsia="Times New Roman"/>
            <w:sz w:val="24"/>
            <w:szCs w:val="24"/>
          </w:rPr>
          <w:t xml:space="preserve">, </w:t>
        </w:r>
        <w:smartTag w:uri="urn:schemas-microsoft-com:office:smarttags" w:element="State">
          <w:r w:rsidRPr="002226DB">
            <w:rPr>
              <w:rFonts w:eastAsia="Times New Roman"/>
              <w:sz w:val="24"/>
              <w:szCs w:val="24"/>
            </w:rPr>
            <w:t>OHIO</w:t>
          </w:r>
        </w:smartTag>
      </w:smartTag>
      <w:r w:rsidRPr="002226DB">
        <w:rPr>
          <w:rFonts w:eastAsia="Times New Roman"/>
          <w:sz w:val="24"/>
          <w:szCs w:val="24"/>
        </w:rPr>
        <w:t xml:space="preserve"> 444515</w:t>
      </w:r>
    </w:p>
    <w:p w14:paraId="1B21F3BE" w14:textId="77777777" w:rsidR="002226DB" w:rsidRPr="002226DB" w:rsidRDefault="002226DB" w:rsidP="002226DB">
      <w:pPr>
        <w:spacing w:after="0" w:line="240" w:lineRule="auto"/>
        <w:jc w:val="center"/>
        <w:rPr>
          <w:rFonts w:eastAsia="Times New Roman"/>
          <w:sz w:val="24"/>
          <w:szCs w:val="24"/>
        </w:rPr>
      </w:pPr>
    </w:p>
    <w:p w14:paraId="0090741A" w14:textId="77777777" w:rsidR="002226DB" w:rsidRPr="002226DB" w:rsidRDefault="002226DB" w:rsidP="002226DB">
      <w:pPr>
        <w:spacing w:after="0" w:line="240" w:lineRule="auto"/>
        <w:jc w:val="center"/>
        <w:rPr>
          <w:rFonts w:eastAsia="Times New Roman"/>
          <w:b/>
          <w:sz w:val="24"/>
          <w:szCs w:val="24"/>
        </w:rPr>
      </w:pPr>
      <w:r w:rsidRPr="002226DB">
        <w:rPr>
          <w:rFonts w:eastAsia="Times New Roman"/>
          <w:b/>
          <w:sz w:val="24"/>
          <w:szCs w:val="24"/>
        </w:rPr>
        <w:t>RECOMMENDATION FORM</w:t>
      </w:r>
    </w:p>
    <w:p w14:paraId="40C2C623" w14:textId="77777777" w:rsidR="002226DB" w:rsidRPr="002226DB" w:rsidRDefault="002226DB" w:rsidP="002226DB">
      <w:pPr>
        <w:spacing w:after="0" w:line="240" w:lineRule="auto"/>
        <w:jc w:val="center"/>
        <w:rPr>
          <w:rFonts w:eastAsia="Times New Roman"/>
          <w:sz w:val="24"/>
          <w:szCs w:val="24"/>
        </w:rPr>
      </w:pPr>
      <w:r w:rsidRPr="002226DB">
        <w:rPr>
          <w:rFonts w:eastAsia="Times New Roman"/>
          <w:sz w:val="24"/>
          <w:szCs w:val="24"/>
        </w:rPr>
        <w:t>PLEASE COMPLETE AND RETURN IMMEDIATELY</w:t>
      </w:r>
    </w:p>
    <w:p w14:paraId="0B380B81" w14:textId="77777777" w:rsidR="002226DB" w:rsidRPr="002226DB" w:rsidRDefault="002226DB" w:rsidP="002226DB">
      <w:pPr>
        <w:spacing w:after="0" w:line="240" w:lineRule="auto"/>
        <w:jc w:val="center"/>
        <w:rPr>
          <w:rFonts w:eastAsia="Times New Roman"/>
          <w:sz w:val="24"/>
          <w:szCs w:val="24"/>
        </w:rPr>
      </w:pPr>
    </w:p>
    <w:p w14:paraId="001E0A31" w14:textId="77777777" w:rsidR="002226DB" w:rsidRPr="002226DB" w:rsidRDefault="002226DB" w:rsidP="002226DB">
      <w:pPr>
        <w:spacing w:after="0" w:line="240" w:lineRule="auto"/>
        <w:rPr>
          <w:rFonts w:eastAsia="Times New Roman"/>
          <w:sz w:val="24"/>
          <w:szCs w:val="24"/>
        </w:rPr>
      </w:pPr>
      <w:r w:rsidRPr="00211C07">
        <w:rPr>
          <w:rFonts w:eastAsia="Times New Roman"/>
          <w:b/>
          <w:sz w:val="24"/>
          <w:szCs w:val="24"/>
          <w:highlight w:val="yellow"/>
        </w:rPr>
        <w:t xml:space="preserve">To the Applicant:  </w:t>
      </w:r>
      <w:r w:rsidRPr="00211C07">
        <w:rPr>
          <w:rFonts w:eastAsia="Times New Roman"/>
          <w:sz w:val="24"/>
          <w:szCs w:val="24"/>
          <w:highlight w:val="yellow"/>
        </w:rPr>
        <w:t>Two recommendations are required for application for any of the scholarships.</w:t>
      </w:r>
      <w:r w:rsidRPr="002226DB">
        <w:rPr>
          <w:rFonts w:eastAsia="Times New Roman"/>
          <w:sz w:val="24"/>
          <w:szCs w:val="24"/>
        </w:rPr>
        <w:t xml:space="preserve">  Please fill in your name, check which scholarship you are applying f</w:t>
      </w:r>
      <w:r w:rsidR="00FD25C9">
        <w:rPr>
          <w:rFonts w:eastAsia="Times New Roman"/>
          <w:sz w:val="24"/>
          <w:szCs w:val="24"/>
        </w:rPr>
        <w:t>or, and then forward this form to</w:t>
      </w:r>
      <w:r w:rsidRPr="002226DB">
        <w:rPr>
          <w:rFonts w:eastAsia="Times New Roman"/>
          <w:sz w:val="24"/>
          <w:szCs w:val="24"/>
        </w:rPr>
        <w:t xml:space="preserve"> the individual who will provide the reference.  A confidentiality waiver is included for your signature below.</w:t>
      </w:r>
    </w:p>
    <w:p w14:paraId="1B79A15E" w14:textId="77777777" w:rsidR="002226DB" w:rsidRPr="002226DB" w:rsidRDefault="002226DB" w:rsidP="002226DB">
      <w:pPr>
        <w:spacing w:after="0" w:line="240" w:lineRule="auto"/>
        <w:rPr>
          <w:rFonts w:eastAsia="Times New Roman"/>
          <w:sz w:val="24"/>
          <w:szCs w:val="24"/>
        </w:rPr>
      </w:pPr>
    </w:p>
    <w:p w14:paraId="24304308" w14:textId="77777777" w:rsidR="002226DB" w:rsidRPr="002226DB" w:rsidRDefault="002226DB" w:rsidP="002226DB">
      <w:pPr>
        <w:spacing w:after="0" w:line="240" w:lineRule="auto"/>
        <w:rPr>
          <w:rFonts w:eastAsia="Times New Roman"/>
          <w:sz w:val="24"/>
          <w:szCs w:val="24"/>
        </w:rPr>
      </w:pPr>
      <w:r w:rsidRPr="002226DB">
        <w:rPr>
          <w:rFonts w:eastAsia="Times New Roman"/>
          <w:sz w:val="24"/>
          <w:szCs w:val="24"/>
        </w:rPr>
        <w:t>NAME ________________________________________________   PHONE ______________________</w:t>
      </w:r>
    </w:p>
    <w:p w14:paraId="6A884E63" w14:textId="77777777" w:rsidR="002226DB" w:rsidRPr="002226DB" w:rsidRDefault="002226DB" w:rsidP="002226DB">
      <w:pPr>
        <w:spacing w:after="0" w:line="240" w:lineRule="auto"/>
        <w:rPr>
          <w:rFonts w:eastAsia="Times New Roman"/>
          <w:sz w:val="24"/>
          <w:szCs w:val="24"/>
        </w:rPr>
      </w:pPr>
    </w:p>
    <w:p w14:paraId="0A342CEC" w14:textId="77777777" w:rsidR="002226DB" w:rsidRPr="002226DB" w:rsidRDefault="002226DB" w:rsidP="002226DB">
      <w:pPr>
        <w:spacing w:after="0" w:line="240" w:lineRule="auto"/>
        <w:rPr>
          <w:rFonts w:eastAsia="Times New Roman"/>
          <w:sz w:val="24"/>
          <w:szCs w:val="24"/>
        </w:rPr>
      </w:pPr>
      <w:r w:rsidRPr="002226DB">
        <w:rPr>
          <w:rFonts w:eastAsia="Times New Roman"/>
          <w:sz w:val="24"/>
          <w:szCs w:val="24"/>
        </w:rPr>
        <w:t>ADDRESS ____________________________________________________________________________</w:t>
      </w:r>
    </w:p>
    <w:p w14:paraId="0EABFE01" w14:textId="77777777" w:rsidR="002226DB" w:rsidRPr="002226DB" w:rsidRDefault="002226DB" w:rsidP="002226DB">
      <w:pPr>
        <w:spacing w:after="0" w:line="240" w:lineRule="auto"/>
        <w:rPr>
          <w:rFonts w:eastAsia="Times New Roman"/>
          <w:sz w:val="24"/>
          <w:szCs w:val="24"/>
        </w:rPr>
      </w:pPr>
    </w:p>
    <w:p w14:paraId="773C1C8A" w14:textId="77777777" w:rsidR="002226DB" w:rsidRPr="002226DB" w:rsidRDefault="002226DB" w:rsidP="002226DB">
      <w:pPr>
        <w:spacing w:after="0" w:line="240" w:lineRule="auto"/>
        <w:jc w:val="center"/>
        <w:rPr>
          <w:rFonts w:eastAsia="Times New Roman"/>
          <w:sz w:val="24"/>
          <w:szCs w:val="24"/>
        </w:rPr>
      </w:pPr>
      <w:r w:rsidRPr="002226DB">
        <w:rPr>
          <w:rFonts w:eastAsia="Times New Roman"/>
          <w:sz w:val="24"/>
          <w:szCs w:val="24"/>
        </w:rPr>
        <w:t>$500 BSN Completion _____</w:t>
      </w:r>
      <w:r w:rsidRPr="002226DB">
        <w:rPr>
          <w:rFonts w:eastAsia="Times New Roman"/>
          <w:sz w:val="24"/>
          <w:szCs w:val="24"/>
        </w:rPr>
        <w:tab/>
        <w:t>$500.00 MSN _____</w:t>
      </w:r>
      <w:r w:rsidRPr="002226DB">
        <w:rPr>
          <w:rFonts w:eastAsia="Times New Roman"/>
          <w:sz w:val="24"/>
          <w:szCs w:val="24"/>
        </w:rPr>
        <w:tab/>
        <w:t>$500.00 Generic BSN _____</w:t>
      </w:r>
    </w:p>
    <w:p w14:paraId="581FD277" w14:textId="77777777" w:rsidR="002226DB" w:rsidRPr="002226DB" w:rsidRDefault="002226DB" w:rsidP="002226DB">
      <w:pPr>
        <w:spacing w:after="0" w:line="240" w:lineRule="auto"/>
        <w:jc w:val="center"/>
        <w:rPr>
          <w:rFonts w:eastAsia="Times New Roman"/>
          <w:sz w:val="24"/>
          <w:szCs w:val="24"/>
        </w:rPr>
      </w:pPr>
    </w:p>
    <w:p w14:paraId="57DA14A4" w14:textId="77777777" w:rsidR="002226DB" w:rsidRPr="002226DB" w:rsidRDefault="002226DB" w:rsidP="002226DB">
      <w:pPr>
        <w:spacing w:after="0" w:line="240" w:lineRule="auto"/>
        <w:rPr>
          <w:rFonts w:eastAsia="Times New Roman"/>
          <w:sz w:val="24"/>
          <w:szCs w:val="24"/>
        </w:rPr>
      </w:pPr>
      <w:r w:rsidRPr="002226DB">
        <w:rPr>
          <w:rFonts w:eastAsia="Times New Roman"/>
          <w:b/>
          <w:sz w:val="24"/>
          <w:szCs w:val="24"/>
        </w:rPr>
        <w:t xml:space="preserve">Applicant’s Waiver of Right of Access to Confidential Statement:  </w:t>
      </w:r>
      <w:r w:rsidRPr="002226DB">
        <w:rPr>
          <w:rFonts w:eastAsia="Times New Roman"/>
          <w:sz w:val="24"/>
          <w:szCs w:val="24"/>
        </w:rPr>
        <w:t>I hereby freely and voluntarily waive my right of access to any information contained in this recommendation form and agree that the statement shall remain confidential.</w:t>
      </w:r>
    </w:p>
    <w:p w14:paraId="6456C99E" w14:textId="77777777" w:rsidR="002226DB" w:rsidRPr="002226DB" w:rsidRDefault="002226DB" w:rsidP="002226DB">
      <w:pPr>
        <w:spacing w:after="0" w:line="240" w:lineRule="auto"/>
        <w:rPr>
          <w:rFonts w:eastAsia="Times New Roman"/>
          <w:sz w:val="24"/>
          <w:szCs w:val="24"/>
        </w:rPr>
      </w:pPr>
    </w:p>
    <w:p w14:paraId="70819DC5" w14:textId="77777777" w:rsidR="002226DB" w:rsidRPr="002226DB" w:rsidRDefault="002226DB" w:rsidP="002226DB">
      <w:pPr>
        <w:spacing w:after="0" w:line="240" w:lineRule="auto"/>
        <w:rPr>
          <w:rFonts w:eastAsia="Times New Roman"/>
          <w:sz w:val="24"/>
          <w:szCs w:val="24"/>
        </w:rPr>
      </w:pPr>
      <w:r w:rsidRPr="002226DB">
        <w:rPr>
          <w:rFonts w:eastAsia="Times New Roman"/>
          <w:sz w:val="24"/>
          <w:szCs w:val="24"/>
        </w:rPr>
        <w:t>__________________________________________________</w:t>
      </w:r>
      <w:r w:rsidRPr="002226DB">
        <w:rPr>
          <w:rFonts w:eastAsia="Times New Roman"/>
          <w:sz w:val="24"/>
          <w:szCs w:val="24"/>
        </w:rPr>
        <w:tab/>
      </w:r>
      <w:r w:rsidRPr="002226DB">
        <w:rPr>
          <w:rFonts w:eastAsia="Times New Roman"/>
          <w:sz w:val="24"/>
          <w:szCs w:val="24"/>
        </w:rPr>
        <w:tab/>
        <w:t>___________________________</w:t>
      </w:r>
    </w:p>
    <w:p w14:paraId="378E7392" w14:textId="77777777" w:rsidR="002226DB" w:rsidRPr="002226DB" w:rsidRDefault="002226DB" w:rsidP="002226DB">
      <w:pPr>
        <w:spacing w:after="0" w:line="240" w:lineRule="auto"/>
        <w:rPr>
          <w:rFonts w:eastAsia="Times New Roman"/>
          <w:sz w:val="24"/>
          <w:szCs w:val="24"/>
        </w:rPr>
      </w:pPr>
      <w:r w:rsidRPr="002226DB">
        <w:rPr>
          <w:rFonts w:eastAsia="Times New Roman"/>
          <w:sz w:val="24"/>
          <w:szCs w:val="24"/>
        </w:rPr>
        <w:t>Signature</w:t>
      </w:r>
      <w:r w:rsidRPr="002226DB">
        <w:rPr>
          <w:rFonts w:eastAsia="Times New Roman"/>
          <w:sz w:val="24"/>
          <w:szCs w:val="24"/>
        </w:rPr>
        <w:tab/>
      </w:r>
      <w:r w:rsidRPr="002226DB">
        <w:rPr>
          <w:rFonts w:eastAsia="Times New Roman"/>
          <w:sz w:val="24"/>
          <w:szCs w:val="24"/>
        </w:rPr>
        <w:tab/>
      </w:r>
      <w:r w:rsidRPr="002226DB">
        <w:rPr>
          <w:rFonts w:eastAsia="Times New Roman"/>
          <w:sz w:val="24"/>
          <w:szCs w:val="24"/>
        </w:rPr>
        <w:tab/>
      </w:r>
      <w:r w:rsidRPr="002226DB">
        <w:rPr>
          <w:rFonts w:eastAsia="Times New Roman"/>
          <w:sz w:val="24"/>
          <w:szCs w:val="24"/>
        </w:rPr>
        <w:tab/>
      </w:r>
      <w:r w:rsidRPr="002226DB">
        <w:rPr>
          <w:rFonts w:eastAsia="Times New Roman"/>
          <w:sz w:val="24"/>
          <w:szCs w:val="24"/>
        </w:rPr>
        <w:tab/>
      </w:r>
      <w:r w:rsidRPr="002226DB">
        <w:rPr>
          <w:rFonts w:eastAsia="Times New Roman"/>
          <w:sz w:val="24"/>
          <w:szCs w:val="24"/>
        </w:rPr>
        <w:tab/>
      </w:r>
      <w:r w:rsidRPr="002226DB">
        <w:rPr>
          <w:rFonts w:eastAsia="Times New Roman"/>
          <w:sz w:val="24"/>
          <w:szCs w:val="24"/>
        </w:rPr>
        <w:tab/>
      </w:r>
      <w:r w:rsidRPr="002226DB">
        <w:rPr>
          <w:rFonts w:eastAsia="Times New Roman"/>
          <w:sz w:val="24"/>
          <w:szCs w:val="24"/>
        </w:rPr>
        <w:tab/>
        <w:t xml:space="preserve">             Date</w:t>
      </w:r>
    </w:p>
    <w:p w14:paraId="6EF47C2E" w14:textId="77777777" w:rsidR="002226DB" w:rsidRPr="002226DB" w:rsidRDefault="002226DB" w:rsidP="002226DB">
      <w:pPr>
        <w:spacing w:after="0" w:line="240" w:lineRule="auto"/>
        <w:rPr>
          <w:rFonts w:eastAsia="Times New Roman"/>
          <w:sz w:val="24"/>
          <w:szCs w:val="24"/>
        </w:rPr>
      </w:pPr>
    </w:p>
    <w:p w14:paraId="344CF03D" w14:textId="77777777" w:rsidR="002226DB" w:rsidRPr="002226DB" w:rsidRDefault="002226DB" w:rsidP="002226DB">
      <w:pPr>
        <w:spacing w:after="0" w:line="240" w:lineRule="auto"/>
        <w:rPr>
          <w:rFonts w:eastAsia="Times New Roman"/>
          <w:sz w:val="24"/>
          <w:szCs w:val="24"/>
        </w:rPr>
      </w:pPr>
      <w:r w:rsidRPr="002226DB">
        <w:rPr>
          <w:rFonts w:eastAsia="Times New Roman"/>
          <w:b/>
          <w:sz w:val="24"/>
          <w:szCs w:val="24"/>
        </w:rPr>
        <w:t xml:space="preserve">To the Person Recommending the Applicant:  </w:t>
      </w:r>
      <w:r w:rsidRPr="002226DB">
        <w:rPr>
          <w:rFonts w:eastAsia="Times New Roman"/>
          <w:sz w:val="24"/>
          <w:szCs w:val="24"/>
        </w:rPr>
        <w:t>Both the applicant and District Three, ONA will appreciate you completing this form and returning it as soon as possible.  District Three cannot guarantee the confidentiality of your statement unless the applicant has signed the waiver above.  Recommendations cannot be accepted if they are not received by June 30</w:t>
      </w:r>
      <w:r w:rsidRPr="002226DB">
        <w:rPr>
          <w:rFonts w:eastAsia="Times New Roman"/>
          <w:sz w:val="24"/>
          <w:szCs w:val="24"/>
          <w:vertAlign w:val="superscript"/>
        </w:rPr>
        <w:t>th</w:t>
      </w:r>
      <w:r w:rsidRPr="002226DB">
        <w:rPr>
          <w:rFonts w:eastAsia="Times New Roman"/>
          <w:sz w:val="24"/>
          <w:szCs w:val="24"/>
        </w:rPr>
        <w:t>.</w:t>
      </w:r>
    </w:p>
    <w:p w14:paraId="06A933FF" w14:textId="77777777" w:rsidR="002226DB" w:rsidRPr="002226DB" w:rsidRDefault="002226DB" w:rsidP="002226DB">
      <w:pPr>
        <w:spacing w:after="0" w:line="240" w:lineRule="auto"/>
        <w:rPr>
          <w:rFonts w:eastAsia="Times New Roman"/>
          <w:sz w:val="24"/>
          <w:szCs w:val="24"/>
        </w:rPr>
      </w:pPr>
    </w:p>
    <w:p w14:paraId="243C7D54" w14:textId="77777777" w:rsidR="002226DB" w:rsidRPr="002226DB" w:rsidRDefault="002226DB" w:rsidP="002226DB">
      <w:pPr>
        <w:spacing w:after="0" w:line="240" w:lineRule="auto"/>
        <w:rPr>
          <w:rFonts w:eastAsia="Times New Roman"/>
          <w:sz w:val="24"/>
          <w:szCs w:val="24"/>
        </w:rPr>
      </w:pPr>
      <w:r w:rsidRPr="002226DB">
        <w:rPr>
          <w:rFonts w:eastAsia="Times New Roman"/>
          <w:sz w:val="24"/>
          <w:szCs w:val="24"/>
        </w:rPr>
        <w:t>1.  How long, and in what capacity, have you known the applicant?</w:t>
      </w:r>
    </w:p>
    <w:p w14:paraId="3FA0C221" w14:textId="77777777" w:rsidR="002226DB" w:rsidRPr="002226DB" w:rsidRDefault="002226DB" w:rsidP="002226DB">
      <w:pPr>
        <w:spacing w:after="0" w:line="240" w:lineRule="auto"/>
        <w:rPr>
          <w:rFonts w:eastAsia="Times New Roman"/>
          <w:sz w:val="24"/>
          <w:szCs w:val="24"/>
        </w:rPr>
      </w:pPr>
      <w:r w:rsidRPr="002226DB">
        <w:rPr>
          <w:rFonts w:eastAsia="Times New Roman"/>
          <w:sz w:val="24"/>
          <w:szCs w:val="24"/>
        </w:rPr>
        <w:t>__________________________________________________________________________________________</w:t>
      </w:r>
    </w:p>
    <w:p w14:paraId="154431D3" w14:textId="77777777" w:rsidR="002226DB" w:rsidRPr="002226DB" w:rsidRDefault="002226DB" w:rsidP="002226DB">
      <w:pPr>
        <w:spacing w:after="0" w:line="240" w:lineRule="auto"/>
        <w:rPr>
          <w:rFonts w:eastAsia="Times New Roman"/>
          <w:sz w:val="24"/>
          <w:szCs w:val="24"/>
        </w:rPr>
      </w:pPr>
    </w:p>
    <w:p w14:paraId="74382A37" w14:textId="77777777" w:rsidR="002226DB" w:rsidRPr="002226DB" w:rsidRDefault="002226DB" w:rsidP="002226DB">
      <w:pPr>
        <w:spacing w:after="0" w:line="240" w:lineRule="auto"/>
        <w:rPr>
          <w:rFonts w:eastAsia="Times New Roman"/>
          <w:sz w:val="24"/>
          <w:szCs w:val="24"/>
        </w:rPr>
      </w:pPr>
      <w:r w:rsidRPr="002226DB">
        <w:rPr>
          <w:rFonts w:eastAsia="Times New Roman"/>
          <w:sz w:val="24"/>
          <w:szCs w:val="24"/>
        </w:rPr>
        <w:t>2.  How would you rank the applicant compared with others of the same age and academic level, in the following characteristics.</w:t>
      </w:r>
    </w:p>
    <w:p w14:paraId="29B87386"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_______________________________________________________________________________________________</w:t>
      </w:r>
    </w:p>
    <w:p w14:paraId="243492C1" w14:textId="77777777" w:rsidR="002226DB" w:rsidRPr="002226DB" w:rsidRDefault="002226DB" w:rsidP="002226DB">
      <w:pPr>
        <w:spacing w:after="0" w:line="240" w:lineRule="auto"/>
        <w:rPr>
          <w:rFonts w:eastAsia="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1026"/>
        <w:gridCol w:w="1026"/>
        <w:gridCol w:w="912"/>
        <w:gridCol w:w="912"/>
        <w:gridCol w:w="912"/>
        <w:gridCol w:w="990"/>
      </w:tblGrid>
      <w:tr w:rsidR="002226DB" w:rsidRPr="002226DB" w14:paraId="3D9F1DED" w14:textId="77777777" w:rsidTr="00C70B09">
        <w:tc>
          <w:tcPr>
            <w:tcW w:w="5238" w:type="dxa"/>
            <w:shd w:val="clear" w:color="auto" w:fill="auto"/>
          </w:tcPr>
          <w:p w14:paraId="0FEEBD00"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54D55608"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Top</w:t>
            </w:r>
          </w:p>
          <w:p w14:paraId="1752511E"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10%</w:t>
            </w:r>
          </w:p>
        </w:tc>
        <w:tc>
          <w:tcPr>
            <w:tcW w:w="1026" w:type="dxa"/>
            <w:shd w:val="clear" w:color="auto" w:fill="auto"/>
          </w:tcPr>
          <w:p w14:paraId="4BFEA811"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Next</w:t>
            </w:r>
          </w:p>
          <w:p w14:paraId="0382688D"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20%</w:t>
            </w:r>
          </w:p>
        </w:tc>
        <w:tc>
          <w:tcPr>
            <w:tcW w:w="912" w:type="dxa"/>
            <w:shd w:val="clear" w:color="auto" w:fill="auto"/>
          </w:tcPr>
          <w:p w14:paraId="3CF18A91"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Middle</w:t>
            </w:r>
          </w:p>
          <w:p w14:paraId="195DB000"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40%</w:t>
            </w:r>
          </w:p>
        </w:tc>
        <w:tc>
          <w:tcPr>
            <w:tcW w:w="912" w:type="dxa"/>
            <w:shd w:val="clear" w:color="auto" w:fill="auto"/>
          </w:tcPr>
          <w:p w14:paraId="3A35A2E1"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Next</w:t>
            </w:r>
          </w:p>
          <w:p w14:paraId="36B65207"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20%</w:t>
            </w:r>
          </w:p>
        </w:tc>
        <w:tc>
          <w:tcPr>
            <w:tcW w:w="912" w:type="dxa"/>
            <w:shd w:val="clear" w:color="auto" w:fill="auto"/>
          </w:tcPr>
          <w:p w14:paraId="0B75AA8B"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Bottom</w:t>
            </w:r>
          </w:p>
          <w:p w14:paraId="3C1C3B5D"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10%</w:t>
            </w:r>
          </w:p>
        </w:tc>
        <w:tc>
          <w:tcPr>
            <w:tcW w:w="990" w:type="dxa"/>
            <w:shd w:val="clear" w:color="auto" w:fill="auto"/>
          </w:tcPr>
          <w:p w14:paraId="221E2059"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Don’t</w:t>
            </w:r>
          </w:p>
          <w:p w14:paraId="78CBCDB2"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Know</w:t>
            </w:r>
          </w:p>
        </w:tc>
      </w:tr>
      <w:tr w:rsidR="002226DB" w:rsidRPr="002226DB" w14:paraId="37DB6B65" w14:textId="77777777" w:rsidTr="00C70B09">
        <w:tc>
          <w:tcPr>
            <w:tcW w:w="5238" w:type="dxa"/>
            <w:shd w:val="clear" w:color="auto" w:fill="auto"/>
          </w:tcPr>
          <w:p w14:paraId="1C4BD51B"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General Intelligence</w:t>
            </w:r>
          </w:p>
        </w:tc>
        <w:tc>
          <w:tcPr>
            <w:tcW w:w="1026" w:type="dxa"/>
            <w:shd w:val="clear" w:color="auto" w:fill="auto"/>
          </w:tcPr>
          <w:p w14:paraId="243B35A4"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0E859D56"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36F1AE08"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70AE2ED0"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6546CD75" w14:textId="77777777" w:rsidR="002226DB" w:rsidRPr="002226DB" w:rsidRDefault="002226DB" w:rsidP="002226DB">
            <w:pPr>
              <w:spacing w:after="0" w:line="240" w:lineRule="auto"/>
              <w:rPr>
                <w:rFonts w:eastAsia="Times New Roman"/>
                <w:sz w:val="22"/>
                <w:szCs w:val="22"/>
              </w:rPr>
            </w:pPr>
          </w:p>
        </w:tc>
        <w:tc>
          <w:tcPr>
            <w:tcW w:w="990" w:type="dxa"/>
            <w:shd w:val="clear" w:color="auto" w:fill="auto"/>
          </w:tcPr>
          <w:p w14:paraId="6844F0EC" w14:textId="77777777" w:rsidR="002226DB" w:rsidRPr="002226DB" w:rsidRDefault="002226DB" w:rsidP="002226DB">
            <w:pPr>
              <w:spacing w:after="0" w:line="240" w:lineRule="auto"/>
              <w:rPr>
                <w:rFonts w:eastAsia="Times New Roman"/>
                <w:sz w:val="22"/>
                <w:szCs w:val="22"/>
              </w:rPr>
            </w:pPr>
          </w:p>
        </w:tc>
      </w:tr>
      <w:tr w:rsidR="002226DB" w:rsidRPr="002226DB" w14:paraId="5807B790" w14:textId="77777777" w:rsidTr="00C70B09">
        <w:tc>
          <w:tcPr>
            <w:tcW w:w="5238" w:type="dxa"/>
            <w:shd w:val="clear" w:color="auto" w:fill="auto"/>
          </w:tcPr>
          <w:p w14:paraId="77B3DD7A"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Knowledge</w:t>
            </w:r>
          </w:p>
        </w:tc>
        <w:tc>
          <w:tcPr>
            <w:tcW w:w="1026" w:type="dxa"/>
            <w:shd w:val="clear" w:color="auto" w:fill="auto"/>
          </w:tcPr>
          <w:p w14:paraId="4A447EB7"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40BE13D0"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570AEA87"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58D42052"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5CE8DD7A" w14:textId="77777777" w:rsidR="002226DB" w:rsidRPr="002226DB" w:rsidRDefault="002226DB" w:rsidP="002226DB">
            <w:pPr>
              <w:spacing w:after="0" w:line="240" w:lineRule="auto"/>
              <w:rPr>
                <w:rFonts w:eastAsia="Times New Roman"/>
                <w:sz w:val="22"/>
                <w:szCs w:val="22"/>
              </w:rPr>
            </w:pPr>
          </w:p>
        </w:tc>
        <w:tc>
          <w:tcPr>
            <w:tcW w:w="990" w:type="dxa"/>
            <w:shd w:val="clear" w:color="auto" w:fill="auto"/>
          </w:tcPr>
          <w:p w14:paraId="6C857C8A" w14:textId="77777777" w:rsidR="002226DB" w:rsidRPr="002226DB" w:rsidRDefault="002226DB" w:rsidP="002226DB">
            <w:pPr>
              <w:spacing w:after="0" w:line="240" w:lineRule="auto"/>
              <w:rPr>
                <w:rFonts w:eastAsia="Times New Roman"/>
                <w:sz w:val="22"/>
                <w:szCs w:val="22"/>
              </w:rPr>
            </w:pPr>
          </w:p>
        </w:tc>
      </w:tr>
      <w:tr w:rsidR="002226DB" w:rsidRPr="002226DB" w14:paraId="19587F35" w14:textId="77777777" w:rsidTr="00C70B09">
        <w:tc>
          <w:tcPr>
            <w:tcW w:w="5238" w:type="dxa"/>
            <w:shd w:val="clear" w:color="auto" w:fill="auto"/>
          </w:tcPr>
          <w:p w14:paraId="3B19EBD9"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Maturity and Emotional Stability</w:t>
            </w:r>
          </w:p>
        </w:tc>
        <w:tc>
          <w:tcPr>
            <w:tcW w:w="1026" w:type="dxa"/>
            <w:shd w:val="clear" w:color="auto" w:fill="auto"/>
          </w:tcPr>
          <w:p w14:paraId="6C79CA2F"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174E4B90"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31B588BD"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1C4B81B2"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17BB44A3" w14:textId="77777777" w:rsidR="002226DB" w:rsidRPr="002226DB" w:rsidRDefault="002226DB" w:rsidP="002226DB">
            <w:pPr>
              <w:spacing w:after="0" w:line="240" w:lineRule="auto"/>
              <w:rPr>
                <w:rFonts w:eastAsia="Times New Roman"/>
                <w:sz w:val="22"/>
                <w:szCs w:val="22"/>
              </w:rPr>
            </w:pPr>
          </w:p>
        </w:tc>
        <w:tc>
          <w:tcPr>
            <w:tcW w:w="990" w:type="dxa"/>
            <w:shd w:val="clear" w:color="auto" w:fill="auto"/>
          </w:tcPr>
          <w:p w14:paraId="0644D2D2" w14:textId="77777777" w:rsidR="002226DB" w:rsidRPr="002226DB" w:rsidRDefault="002226DB" w:rsidP="002226DB">
            <w:pPr>
              <w:spacing w:after="0" w:line="240" w:lineRule="auto"/>
              <w:rPr>
                <w:rFonts w:eastAsia="Times New Roman"/>
                <w:sz w:val="22"/>
                <w:szCs w:val="22"/>
              </w:rPr>
            </w:pPr>
          </w:p>
        </w:tc>
      </w:tr>
      <w:tr w:rsidR="002226DB" w:rsidRPr="002226DB" w14:paraId="69D1C085" w14:textId="77777777" w:rsidTr="00C70B09">
        <w:tc>
          <w:tcPr>
            <w:tcW w:w="5238" w:type="dxa"/>
            <w:shd w:val="clear" w:color="auto" w:fill="auto"/>
          </w:tcPr>
          <w:p w14:paraId="7314E194"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Ability of Self-expression</w:t>
            </w:r>
          </w:p>
        </w:tc>
        <w:tc>
          <w:tcPr>
            <w:tcW w:w="1026" w:type="dxa"/>
            <w:shd w:val="clear" w:color="auto" w:fill="auto"/>
          </w:tcPr>
          <w:p w14:paraId="031ED5FE"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5104220D"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269B3015"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2A905A91"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7EEF2458" w14:textId="77777777" w:rsidR="002226DB" w:rsidRPr="002226DB" w:rsidRDefault="002226DB" w:rsidP="002226DB">
            <w:pPr>
              <w:spacing w:after="0" w:line="240" w:lineRule="auto"/>
              <w:rPr>
                <w:rFonts w:eastAsia="Times New Roman"/>
                <w:sz w:val="22"/>
                <w:szCs w:val="22"/>
              </w:rPr>
            </w:pPr>
          </w:p>
        </w:tc>
        <w:tc>
          <w:tcPr>
            <w:tcW w:w="990" w:type="dxa"/>
            <w:shd w:val="clear" w:color="auto" w:fill="auto"/>
          </w:tcPr>
          <w:p w14:paraId="37524299" w14:textId="77777777" w:rsidR="002226DB" w:rsidRPr="002226DB" w:rsidRDefault="002226DB" w:rsidP="002226DB">
            <w:pPr>
              <w:spacing w:after="0" w:line="240" w:lineRule="auto"/>
              <w:rPr>
                <w:rFonts w:eastAsia="Times New Roman"/>
                <w:sz w:val="22"/>
                <w:szCs w:val="22"/>
              </w:rPr>
            </w:pPr>
          </w:p>
        </w:tc>
      </w:tr>
      <w:tr w:rsidR="002226DB" w:rsidRPr="002226DB" w14:paraId="2459C3C6" w14:textId="77777777" w:rsidTr="00C70B09">
        <w:tc>
          <w:tcPr>
            <w:tcW w:w="5238" w:type="dxa"/>
            <w:shd w:val="clear" w:color="auto" w:fill="auto"/>
          </w:tcPr>
          <w:p w14:paraId="2ED39F76"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Imagination and Creativity</w:t>
            </w:r>
          </w:p>
        </w:tc>
        <w:tc>
          <w:tcPr>
            <w:tcW w:w="1026" w:type="dxa"/>
            <w:shd w:val="clear" w:color="auto" w:fill="auto"/>
          </w:tcPr>
          <w:p w14:paraId="07992FFD"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1AD2A047"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1D5B9372"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5D34331C"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3699A9F1" w14:textId="77777777" w:rsidR="002226DB" w:rsidRPr="002226DB" w:rsidRDefault="002226DB" w:rsidP="002226DB">
            <w:pPr>
              <w:spacing w:after="0" w:line="240" w:lineRule="auto"/>
              <w:rPr>
                <w:rFonts w:eastAsia="Times New Roman"/>
                <w:sz w:val="22"/>
                <w:szCs w:val="22"/>
              </w:rPr>
            </w:pPr>
          </w:p>
        </w:tc>
        <w:tc>
          <w:tcPr>
            <w:tcW w:w="990" w:type="dxa"/>
            <w:shd w:val="clear" w:color="auto" w:fill="auto"/>
          </w:tcPr>
          <w:p w14:paraId="40194430" w14:textId="77777777" w:rsidR="002226DB" w:rsidRPr="002226DB" w:rsidRDefault="002226DB" w:rsidP="002226DB">
            <w:pPr>
              <w:spacing w:after="0" w:line="240" w:lineRule="auto"/>
              <w:rPr>
                <w:rFonts w:eastAsia="Times New Roman"/>
                <w:sz w:val="22"/>
                <w:szCs w:val="22"/>
              </w:rPr>
            </w:pPr>
          </w:p>
        </w:tc>
      </w:tr>
      <w:tr w:rsidR="002226DB" w:rsidRPr="002226DB" w14:paraId="55A6E3F7" w14:textId="77777777" w:rsidTr="00C70B09">
        <w:tc>
          <w:tcPr>
            <w:tcW w:w="5238" w:type="dxa"/>
            <w:shd w:val="clear" w:color="auto" w:fill="auto"/>
          </w:tcPr>
          <w:p w14:paraId="22B850B5"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Initiative and Enthusiasm</w:t>
            </w:r>
          </w:p>
        </w:tc>
        <w:tc>
          <w:tcPr>
            <w:tcW w:w="1026" w:type="dxa"/>
            <w:shd w:val="clear" w:color="auto" w:fill="auto"/>
          </w:tcPr>
          <w:p w14:paraId="13FCF810"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6AC53C27"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2BA182CE"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6E23DC32"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70C34F51" w14:textId="77777777" w:rsidR="002226DB" w:rsidRPr="002226DB" w:rsidRDefault="002226DB" w:rsidP="002226DB">
            <w:pPr>
              <w:spacing w:after="0" w:line="240" w:lineRule="auto"/>
              <w:rPr>
                <w:rFonts w:eastAsia="Times New Roman"/>
                <w:sz w:val="22"/>
                <w:szCs w:val="22"/>
              </w:rPr>
            </w:pPr>
          </w:p>
        </w:tc>
        <w:tc>
          <w:tcPr>
            <w:tcW w:w="990" w:type="dxa"/>
            <w:shd w:val="clear" w:color="auto" w:fill="auto"/>
          </w:tcPr>
          <w:p w14:paraId="0FC6B8A9" w14:textId="77777777" w:rsidR="002226DB" w:rsidRPr="002226DB" w:rsidRDefault="002226DB" w:rsidP="002226DB">
            <w:pPr>
              <w:spacing w:after="0" w:line="240" w:lineRule="auto"/>
              <w:rPr>
                <w:rFonts w:eastAsia="Times New Roman"/>
                <w:sz w:val="22"/>
                <w:szCs w:val="22"/>
              </w:rPr>
            </w:pPr>
          </w:p>
        </w:tc>
      </w:tr>
      <w:tr w:rsidR="002226DB" w:rsidRPr="002226DB" w14:paraId="55A92392" w14:textId="77777777" w:rsidTr="00C70B09">
        <w:tc>
          <w:tcPr>
            <w:tcW w:w="5238" w:type="dxa"/>
            <w:shd w:val="clear" w:color="auto" w:fill="auto"/>
          </w:tcPr>
          <w:p w14:paraId="7E8459E3" w14:textId="77777777" w:rsidR="002226DB" w:rsidRPr="002226DB" w:rsidRDefault="002226DB" w:rsidP="002226DB">
            <w:pPr>
              <w:spacing w:after="0" w:line="240" w:lineRule="auto"/>
              <w:rPr>
                <w:rFonts w:eastAsia="Times New Roman"/>
                <w:sz w:val="22"/>
                <w:szCs w:val="22"/>
              </w:rPr>
            </w:pPr>
            <w:r w:rsidRPr="002226DB">
              <w:rPr>
                <w:rFonts w:eastAsia="Times New Roman"/>
                <w:sz w:val="22"/>
                <w:szCs w:val="22"/>
              </w:rPr>
              <w:t>Professionalism</w:t>
            </w:r>
          </w:p>
        </w:tc>
        <w:tc>
          <w:tcPr>
            <w:tcW w:w="1026" w:type="dxa"/>
            <w:shd w:val="clear" w:color="auto" w:fill="auto"/>
          </w:tcPr>
          <w:p w14:paraId="36794D88"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66A01BD1"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275810B8"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78863CFB"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50DE56BA" w14:textId="77777777" w:rsidR="002226DB" w:rsidRPr="002226DB" w:rsidRDefault="002226DB" w:rsidP="002226DB">
            <w:pPr>
              <w:spacing w:after="0" w:line="240" w:lineRule="auto"/>
              <w:rPr>
                <w:rFonts w:eastAsia="Times New Roman"/>
                <w:sz w:val="22"/>
                <w:szCs w:val="22"/>
              </w:rPr>
            </w:pPr>
          </w:p>
        </w:tc>
        <w:tc>
          <w:tcPr>
            <w:tcW w:w="990" w:type="dxa"/>
            <w:shd w:val="clear" w:color="auto" w:fill="auto"/>
          </w:tcPr>
          <w:p w14:paraId="7CB20CFC" w14:textId="77777777" w:rsidR="002226DB" w:rsidRPr="002226DB" w:rsidRDefault="002226DB" w:rsidP="002226DB">
            <w:pPr>
              <w:spacing w:after="0" w:line="240" w:lineRule="auto"/>
              <w:rPr>
                <w:rFonts w:eastAsia="Times New Roman"/>
                <w:sz w:val="22"/>
                <w:szCs w:val="22"/>
              </w:rPr>
            </w:pPr>
          </w:p>
        </w:tc>
      </w:tr>
      <w:tr w:rsidR="002226DB" w:rsidRPr="002226DB" w14:paraId="3A92DDB6" w14:textId="77777777" w:rsidTr="00C70B09">
        <w:tc>
          <w:tcPr>
            <w:tcW w:w="5238" w:type="dxa"/>
            <w:shd w:val="clear" w:color="auto" w:fill="auto"/>
          </w:tcPr>
          <w:p w14:paraId="54C673FA"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5C5C12CA" w14:textId="77777777" w:rsidR="002226DB" w:rsidRPr="002226DB" w:rsidRDefault="002226DB" w:rsidP="002226DB">
            <w:pPr>
              <w:spacing w:after="0" w:line="240" w:lineRule="auto"/>
              <w:rPr>
                <w:rFonts w:eastAsia="Times New Roman"/>
                <w:sz w:val="22"/>
                <w:szCs w:val="22"/>
              </w:rPr>
            </w:pPr>
          </w:p>
        </w:tc>
        <w:tc>
          <w:tcPr>
            <w:tcW w:w="1026" w:type="dxa"/>
            <w:shd w:val="clear" w:color="auto" w:fill="auto"/>
          </w:tcPr>
          <w:p w14:paraId="5349A879"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4BD102AC"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2C605CB9" w14:textId="77777777" w:rsidR="002226DB" w:rsidRPr="002226DB" w:rsidRDefault="002226DB" w:rsidP="002226DB">
            <w:pPr>
              <w:spacing w:after="0" w:line="240" w:lineRule="auto"/>
              <w:rPr>
                <w:rFonts w:eastAsia="Times New Roman"/>
                <w:sz w:val="22"/>
                <w:szCs w:val="22"/>
              </w:rPr>
            </w:pPr>
          </w:p>
        </w:tc>
        <w:tc>
          <w:tcPr>
            <w:tcW w:w="912" w:type="dxa"/>
            <w:shd w:val="clear" w:color="auto" w:fill="auto"/>
          </w:tcPr>
          <w:p w14:paraId="07D1EFB1" w14:textId="77777777" w:rsidR="002226DB" w:rsidRPr="002226DB" w:rsidRDefault="002226DB" w:rsidP="002226DB">
            <w:pPr>
              <w:spacing w:after="0" w:line="240" w:lineRule="auto"/>
              <w:rPr>
                <w:rFonts w:eastAsia="Times New Roman"/>
                <w:sz w:val="22"/>
                <w:szCs w:val="22"/>
              </w:rPr>
            </w:pPr>
          </w:p>
        </w:tc>
        <w:tc>
          <w:tcPr>
            <w:tcW w:w="990" w:type="dxa"/>
            <w:shd w:val="clear" w:color="auto" w:fill="auto"/>
          </w:tcPr>
          <w:p w14:paraId="1BE4FB8C" w14:textId="77777777" w:rsidR="002226DB" w:rsidRPr="002226DB" w:rsidRDefault="002226DB" w:rsidP="002226DB">
            <w:pPr>
              <w:spacing w:after="0" w:line="240" w:lineRule="auto"/>
              <w:rPr>
                <w:rFonts w:eastAsia="Times New Roman"/>
                <w:sz w:val="22"/>
                <w:szCs w:val="22"/>
              </w:rPr>
            </w:pPr>
          </w:p>
        </w:tc>
      </w:tr>
    </w:tbl>
    <w:p w14:paraId="2F505D45" w14:textId="77777777" w:rsidR="00B20837" w:rsidRDefault="00B20837"/>
    <w:p w14:paraId="3916E4DA" w14:textId="77777777" w:rsidR="002226DB" w:rsidRDefault="002226DB"/>
    <w:p w14:paraId="3E564F4B" w14:textId="77777777" w:rsidR="002226DB" w:rsidRDefault="002226DB"/>
    <w:p w14:paraId="102CD0C2" w14:textId="77777777" w:rsidR="002226DB" w:rsidRDefault="002226DB"/>
    <w:p w14:paraId="22515428" w14:textId="77777777" w:rsidR="002226DB" w:rsidRDefault="002226DB"/>
    <w:p w14:paraId="2516466B" w14:textId="77777777" w:rsidR="002226DB" w:rsidRPr="002226DB" w:rsidRDefault="002226DB" w:rsidP="002226DB">
      <w:pPr>
        <w:spacing w:after="0" w:line="240" w:lineRule="auto"/>
        <w:rPr>
          <w:rFonts w:eastAsia="Times New Roman"/>
          <w:sz w:val="24"/>
          <w:szCs w:val="24"/>
        </w:rPr>
      </w:pPr>
      <w:r w:rsidRPr="002226DB">
        <w:rPr>
          <w:rFonts w:eastAsia="Times New Roman"/>
          <w:sz w:val="24"/>
          <w:szCs w:val="24"/>
        </w:rPr>
        <w:lastRenderedPageBreak/>
        <w:t>To your knowledge, does this applicant have any negative traits that might affect his/her performance as a Registered Nurse?</w:t>
      </w:r>
    </w:p>
    <w:p w14:paraId="62984013" w14:textId="77777777" w:rsidR="002226DB" w:rsidRPr="002226DB" w:rsidRDefault="002226DB" w:rsidP="002226DB">
      <w:pPr>
        <w:spacing w:after="0" w:line="240" w:lineRule="auto"/>
        <w:rPr>
          <w:rFonts w:eastAsia="Times New Roman"/>
          <w:sz w:val="24"/>
          <w:szCs w:val="24"/>
        </w:rPr>
      </w:pPr>
    </w:p>
    <w:p w14:paraId="05DF0481" w14:textId="77777777" w:rsidR="002226DB" w:rsidRPr="002226DB" w:rsidRDefault="002226DB" w:rsidP="002226DB">
      <w:pPr>
        <w:spacing w:after="0" w:line="240" w:lineRule="auto"/>
        <w:rPr>
          <w:rFonts w:eastAsia="Times New Roman"/>
          <w:sz w:val="24"/>
          <w:szCs w:val="24"/>
        </w:rPr>
      </w:pPr>
    </w:p>
    <w:p w14:paraId="57BC760B" w14:textId="77777777" w:rsidR="002226DB" w:rsidRPr="002226DB" w:rsidRDefault="002226DB" w:rsidP="002226DB">
      <w:pPr>
        <w:spacing w:after="0" w:line="240" w:lineRule="auto"/>
        <w:rPr>
          <w:rFonts w:eastAsia="Times New Roman"/>
          <w:sz w:val="24"/>
          <w:szCs w:val="24"/>
        </w:rPr>
      </w:pPr>
    </w:p>
    <w:p w14:paraId="74097223" w14:textId="77777777" w:rsidR="002226DB" w:rsidRPr="002226DB" w:rsidRDefault="002226DB" w:rsidP="002226DB">
      <w:pPr>
        <w:spacing w:after="0" w:line="240" w:lineRule="auto"/>
        <w:rPr>
          <w:rFonts w:eastAsia="Times New Roman"/>
          <w:sz w:val="24"/>
          <w:szCs w:val="24"/>
        </w:rPr>
      </w:pPr>
    </w:p>
    <w:p w14:paraId="296CA95E" w14:textId="77777777" w:rsidR="002226DB" w:rsidRPr="002226DB" w:rsidRDefault="002226DB" w:rsidP="002226DB">
      <w:pPr>
        <w:spacing w:after="0" w:line="240" w:lineRule="auto"/>
        <w:rPr>
          <w:rFonts w:eastAsia="Times New Roman"/>
          <w:sz w:val="24"/>
          <w:szCs w:val="24"/>
        </w:rPr>
      </w:pPr>
    </w:p>
    <w:p w14:paraId="48AA5057" w14:textId="77777777" w:rsidR="002226DB" w:rsidRPr="002226DB" w:rsidRDefault="002226DB" w:rsidP="002226DB">
      <w:pPr>
        <w:spacing w:after="0" w:line="240" w:lineRule="auto"/>
        <w:rPr>
          <w:rFonts w:eastAsia="Times New Roman"/>
          <w:sz w:val="24"/>
          <w:szCs w:val="24"/>
        </w:rPr>
      </w:pPr>
    </w:p>
    <w:p w14:paraId="48D9079A" w14:textId="77777777" w:rsidR="002226DB" w:rsidRPr="002226DB" w:rsidRDefault="002226DB" w:rsidP="002226DB">
      <w:pPr>
        <w:spacing w:after="0" w:line="240" w:lineRule="auto"/>
        <w:rPr>
          <w:rFonts w:eastAsia="Times New Roman"/>
          <w:sz w:val="24"/>
          <w:szCs w:val="24"/>
        </w:rPr>
      </w:pPr>
    </w:p>
    <w:p w14:paraId="49056B4C" w14:textId="77777777" w:rsidR="002226DB" w:rsidRPr="002226DB" w:rsidRDefault="002226DB" w:rsidP="002226DB">
      <w:pPr>
        <w:spacing w:after="0" w:line="240" w:lineRule="auto"/>
        <w:rPr>
          <w:rFonts w:eastAsia="Times New Roman"/>
          <w:sz w:val="24"/>
          <w:szCs w:val="24"/>
        </w:rPr>
      </w:pPr>
    </w:p>
    <w:p w14:paraId="6FF21FF8" w14:textId="77777777" w:rsidR="002226DB" w:rsidRPr="002226DB" w:rsidRDefault="002226DB" w:rsidP="002226DB">
      <w:pPr>
        <w:spacing w:after="0" w:line="240" w:lineRule="auto"/>
        <w:rPr>
          <w:rFonts w:eastAsia="Times New Roman"/>
          <w:sz w:val="24"/>
          <w:szCs w:val="24"/>
        </w:rPr>
      </w:pPr>
    </w:p>
    <w:p w14:paraId="36C1535F" w14:textId="77777777" w:rsidR="002226DB" w:rsidRPr="002226DB" w:rsidRDefault="002226DB" w:rsidP="002226DB">
      <w:pPr>
        <w:spacing w:after="0" w:line="240" w:lineRule="auto"/>
        <w:rPr>
          <w:rFonts w:eastAsia="Times New Roman"/>
          <w:sz w:val="24"/>
          <w:szCs w:val="24"/>
        </w:rPr>
      </w:pPr>
    </w:p>
    <w:p w14:paraId="31A83B1B" w14:textId="77777777" w:rsidR="002226DB" w:rsidRPr="002226DB" w:rsidRDefault="002226DB" w:rsidP="002226DB">
      <w:pPr>
        <w:spacing w:after="0" w:line="240" w:lineRule="auto"/>
        <w:rPr>
          <w:rFonts w:eastAsia="Times New Roman"/>
          <w:sz w:val="24"/>
          <w:szCs w:val="24"/>
        </w:rPr>
      </w:pPr>
      <w:r w:rsidRPr="002226DB">
        <w:rPr>
          <w:rFonts w:eastAsia="Times New Roman"/>
          <w:sz w:val="24"/>
          <w:szCs w:val="24"/>
        </w:rPr>
        <w:t>What is your overall evaluation of the applicant’s ability and motivation to succeed?</w:t>
      </w:r>
    </w:p>
    <w:p w14:paraId="1DF03B40" w14:textId="77777777" w:rsidR="002226DB" w:rsidRPr="002226DB" w:rsidRDefault="002226DB" w:rsidP="002226DB">
      <w:pPr>
        <w:spacing w:after="0" w:line="240" w:lineRule="auto"/>
        <w:rPr>
          <w:rFonts w:eastAsia="Times New Roman"/>
          <w:sz w:val="24"/>
          <w:szCs w:val="24"/>
        </w:rPr>
      </w:pPr>
    </w:p>
    <w:p w14:paraId="241DC1D2" w14:textId="77777777" w:rsidR="002226DB" w:rsidRPr="002226DB" w:rsidRDefault="002226DB" w:rsidP="002226DB">
      <w:pPr>
        <w:spacing w:after="0" w:line="240" w:lineRule="auto"/>
        <w:rPr>
          <w:rFonts w:eastAsia="Times New Roman"/>
          <w:sz w:val="24"/>
          <w:szCs w:val="24"/>
        </w:rPr>
      </w:pPr>
    </w:p>
    <w:p w14:paraId="24A15847" w14:textId="77777777" w:rsidR="002226DB" w:rsidRPr="002226DB" w:rsidRDefault="002226DB" w:rsidP="002226DB">
      <w:pPr>
        <w:spacing w:after="0" w:line="240" w:lineRule="auto"/>
        <w:rPr>
          <w:rFonts w:eastAsia="Times New Roman"/>
          <w:sz w:val="24"/>
          <w:szCs w:val="24"/>
        </w:rPr>
      </w:pPr>
    </w:p>
    <w:p w14:paraId="5CC45E1A" w14:textId="77777777" w:rsidR="002226DB" w:rsidRPr="002226DB" w:rsidRDefault="002226DB" w:rsidP="002226DB">
      <w:pPr>
        <w:spacing w:after="0" w:line="240" w:lineRule="auto"/>
        <w:rPr>
          <w:rFonts w:eastAsia="Times New Roman"/>
          <w:sz w:val="24"/>
          <w:szCs w:val="24"/>
        </w:rPr>
      </w:pPr>
    </w:p>
    <w:p w14:paraId="745B0221" w14:textId="77777777" w:rsidR="002226DB" w:rsidRPr="002226DB" w:rsidRDefault="002226DB" w:rsidP="002226DB">
      <w:pPr>
        <w:spacing w:after="0" w:line="240" w:lineRule="auto"/>
        <w:rPr>
          <w:rFonts w:eastAsia="Times New Roman"/>
          <w:sz w:val="24"/>
          <w:szCs w:val="24"/>
        </w:rPr>
      </w:pPr>
    </w:p>
    <w:p w14:paraId="626DA166" w14:textId="77777777" w:rsidR="002226DB" w:rsidRPr="002226DB" w:rsidRDefault="002226DB" w:rsidP="002226DB">
      <w:pPr>
        <w:spacing w:after="0" w:line="240" w:lineRule="auto"/>
        <w:rPr>
          <w:rFonts w:eastAsia="Times New Roman"/>
          <w:sz w:val="24"/>
          <w:szCs w:val="24"/>
        </w:rPr>
      </w:pPr>
    </w:p>
    <w:p w14:paraId="22D5B82C" w14:textId="77777777" w:rsidR="002226DB" w:rsidRPr="002226DB" w:rsidRDefault="002226DB" w:rsidP="002226DB">
      <w:pPr>
        <w:spacing w:after="0" w:line="240" w:lineRule="auto"/>
        <w:rPr>
          <w:rFonts w:eastAsia="Times New Roman"/>
          <w:sz w:val="24"/>
          <w:szCs w:val="24"/>
        </w:rPr>
      </w:pPr>
    </w:p>
    <w:p w14:paraId="7C073BF5" w14:textId="77777777" w:rsidR="002226DB" w:rsidRPr="002226DB" w:rsidRDefault="002226DB" w:rsidP="002226DB">
      <w:pPr>
        <w:spacing w:after="0" w:line="240" w:lineRule="auto"/>
        <w:rPr>
          <w:rFonts w:eastAsia="Times New Roman"/>
          <w:sz w:val="24"/>
          <w:szCs w:val="24"/>
        </w:rPr>
      </w:pPr>
    </w:p>
    <w:p w14:paraId="3C942D40" w14:textId="77777777" w:rsidR="002226DB" w:rsidRPr="002226DB" w:rsidRDefault="002226DB" w:rsidP="002226DB">
      <w:pPr>
        <w:spacing w:after="0" w:line="240" w:lineRule="auto"/>
        <w:rPr>
          <w:rFonts w:eastAsia="Times New Roman"/>
          <w:sz w:val="24"/>
          <w:szCs w:val="24"/>
        </w:rPr>
      </w:pPr>
      <w:r>
        <w:rPr>
          <w:rFonts w:eastAsia="Times New Roman"/>
          <w:b/>
          <w:sz w:val="24"/>
          <w:szCs w:val="24"/>
        </w:rPr>
        <w:t>The application</w:t>
      </w:r>
      <w:r w:rsidRPr="002226DB">
        <w:rPr>
          <w:rFonts w:eastAsia="Times New Roman"/>
          <w:b/>
          <w:sz w:val="24"/>
          <w:szCs w:val="24"/>
        </w:rPr>
        <w:t xml:space="preserve"> is not considered until recommendations have been received.  </w:t>
      </w:r>
      <w:r w:rsidRPr="002226DB">
        <w:rPr>
          <w:rFonts w:eastAsia="Times New Roman"/>
          <w:sz w:val="24"/>
          <w:szCs w:val="24"/>
        </w:rPr>
        <w:t xml:space="preserve">Please send completed forms to the address listed on the front of this page.  </w:t>
      </w:r>
      <w:r w:rsidRPr="002226DB">
        <w:rPr>
          <w:rFonts w:eastAsia="Times New Roman"/>
          <w:b/>
          <w:sz w:val="24"/>
          <w:szCs w:val="24"/>
        </w:rPr>
        <w:t xml:space="preserve">Attn:  Scholarship Committee </w:t>
      </w:r>
      <w:r w:rsidRPr="002226DB">
        <w:rPr>
          <w:rFonts w:eastAsia="Times New Roman"/>
          <w:sz w:val="24"/>
          <w:szCs w:val="24"/>
        </w:rPr>
        <w:t>no later than June 30.</w:t>
      </w:r>
    </w:p>
    <w:p w14:paraId="1B98C4D9" w14:textId="77777777" w:rsidR="002226DB" w:rsidRPr="002226DB" w:rsidRDefault="002226DB" w:rsidP="002226DB">
      <w:pPr>
        <w:spacing w:after="0" w:line="240" w:lineRule="auto"/>
        <w:rPr>
          <w:rFonts w:eastAsia="Times New Roman"/>
          <w:sz w:val="24"/>
          <w:szCs w:val="24"/>
        </w:rPr>
      </w:pPr>
    </w:p>
    <w:p w14:paraId="4EC46F14" w14:textId="77777777" w:rsidR="002226DB" w:rsidRPr="002226DB" w:rsidRDefault="002226DB" w:rsidP="002226DB">
      <w:pPr>
        <w:spacing w:after="0" w:line="240" w:lineRule="auto"/>
        <w:rPr>
          <w:rFonts w:eastAsia="Times New Roman"/>
          <w:sz w:val="24"/>
          <w:szCs w:val="24"/>
        </w:rPr>
      </w:pPr>
    </w:p>
    <w:p w14:paraId="60E63F96" w14:textId="77777777" w:rsidR="002226DB" w:rsidRDefault="002226DB"/>
    <w:sectPr w:rsidR="002226DB" w:rsidSect="002226DB">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DB"/>
    <w:rsid w:val="00211C07"/>
    <w:rsid w:val="002226DB"/>
    <w:rsid w:val="002B1696"/>
    <w:rsid w:val="00310582"/>
    <w:rsid w:val="00465F72"/>
    <w:rsid w:val="005012A6"/>
    <w:rsid w:val="00506C06"/>
    <w:rsid w:val="007305CF"/>
    <w:rsid w:val="00880C0E"/>
    <w:rsid w:val="00B07B46"/>
    <w:rsid w:val="00B15627"/>
    <w:rsid w:val="00B20837"/>
    <w:rsid w:val="00B90BBE"/>
    <w:rsid w:val="00B95B74"/>
    <w:rsid w:val="00B969F6"/>
    <w:rsid w:val="00C15238"/>
    <w:rsid w:val="00F71C6B"/>
    <w:rsid w:val="00FD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7C5A8A5"/>
  <w15:docId w15:val="{DBD961DE-BD63-4D80-B20C-B99CBBB0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226DB"/>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2226DB"/>
    <w:rPr>
      <w:rFonts w:ascii="Courier New" w:eastAsia="Times New Roman" w:hAnsi="Courier New" w:cs="Courier New"/>
    </w:rPr>
  </w:style>
  <w:style w:type="paragraph" w:styleId="BalloonText">
    <w:name w:val="Balloon Text"/>
    <w:basedOn w:val="Normal"/>
    <w:link w:val="BalloonTextChar"/>
    <w:uiPriority w:val="99"/>
    <w:semiHidden/>
    <w:unhideWhenUsed/>
    <w:rsid w:val="0050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Severino, Gina</cp:lastModifiedBy>
  <cp:revision>2</cp:revision>
  <cp:lastPrinted>2022-02-02T19:03:00Z</cp:lastPrinted>
  <dcterms:created xsi:type="dcterms:W3CDTF">2022-03-24T15:10:00Z</dcterms:created>
  <dcterms:modified xsi:type="dcterms:W3CDTF">2022-03-24T15:10:00Z</dcterms:modified>
</cp:coreProperties>
</file>